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903"/>
        <w:gridCol w:w="222"/>
        <w:gridCol w:w="222"/>
      </w:tblGrid>
      <w:tr w:rsidR="0003370D" w:rsidRPr="002906CB" w14:paraId="50A36297" w14:textId="77777777" w:rsidTr="00282793">
        <w:tc>
          <w:tcPr>
            <w:tcW w:w="9504" w:type="dxa"/>
            <w:shd w:val="clear" w:color="auto" w:fill="auto"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3096"/>
              <w:gridCol w:w="3425"/>
              <w:gridCol w:w="3753"/>
            </w:tblGrid>
            <w:tr w:rsidR="00282793" w:rsidRPr="002906CB" w14:paraId="3CE77067" w14:textId="77777777" w:rsidTr="00282793">
              <w:tc>
                <w:tcPr>
                  <w:tcW w:w="3096" w:type="dxa"/>
                  <w:shd w:val="clear" w:color="auto" w:fill="auto"/>
                </w:tcPr>
                <w:p w14:paraId="4BC6900D" w14:textId="200AAE16" w:rsidR="00282793" w:rsidRDefault="003A4155" w:rsidP="00282793">
                  <w:pPr>
                    <w:autoSpaceDE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14:paraId="1B910DBA" w14:textId="77777777" w:rsidR="00A443C9" w:rsidRPr="00834AB8" w:rsidRDefault="00A443C9" w:rsidP="00A443C9">
                  <w:pPr>
                    <w:autoSpaceDE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34AB8">
                    <w:rPr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14:paraId="26C86B98" w14:textId="77777777" w:rsidR="00282793" w:rsidRDefault="00A443C9" w:rsidP="00A443C9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34AB8">
                    <w:rPr>
                      <w:sz w:val="24"/>
                      <w:szCs w:val="24"/>
                      <w:lang w:eastAsia="ru-RU"/>
                    </w:rPr>
                    <w:t>АНО «Гоночная команда МСК»</w:t>
                  </w:r>
                  <w:r w:rsidR="00282793" w:rsidRPr="002906CB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1D46395" w14:textId="77777777" w:rsidR="00282793" w:rsidRDefault="00282793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7BFD4243" w14:textId="77777777" w:rsidR="00282793" w:rsidRPr="002906CB" w:rsidRDefault="00282793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Николаева Е.В. </w:t>
                  </w:r>
                  <w:r w:rsidRPr="002906CB">
                    <w:rPr>
                      <w:sz w:val="24"/>
                      <w:szCs w:val="24"/>
                      <w:lang w:eastAsia="ru-RU"/>
                    </w:rPr>
                    <w:t>___________</w:t>
                  </w:r>
                </w:p>
                <w:p w14:paraId="3DE3FD59" w14:textId="77777777" w:rsidR="00282793" w:rsidRPr="002906CB" w:rsidRDefault="00A15475" w:rsidP="00282793">
                  <w:pPr>
                    <w:autoSpaceDE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br/>
                    <w:t>«_____»___________2022</w:t>
                  </w:r>
                  <w:r w:rsidR="00282793" w:rsidRPr="002906CB">
                    <w:rPr>
                      <w:sz w:val="24"/>
                      <w:szCs w:val="24"/>
                      <w:lang w:eastAsia="ru-RU"/>
                    </w:rPr>
                    <w:t>г.</w:t>
                  </w:r>
                </w:p>
                <w:p w14:paraId="6E7B26A8" w14:textId="77777777" w:rsidR="00282793" w:rsidRDefault="00282793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5" w:type="dxa"/>
                  <w:shd w:val="clear" w:color="auto" w:fill="auto"/>
                </w:tcPr>
                <w:p w14:paraId="0586E762" w14:textId="77777777" w:rsidR="00282793" w:rsidRDefault="00282793" w:rsidP="00282793">
                  <w:pPr>
                    <w:autoSpaceDE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236740E4" w14:textId="77777777" w:rsidR="00282793" w:rsidRPr="00FE79B2" w:rsidRDefault="00282793" w:rsidP="00282793">
                  <w:pPr>
                    <w:ind w:right="-147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E79B2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Председатель Комитета по культуре, спорту и работе с молодежью</w:t>
                  </w:r>
                  <w:r w:rsidRPr="00FE79B2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E79B2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FE79B2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Наро-Фоминского района МО</w:t>
                  </w:r>
                  <w:r w:rsidRPr="00FE79B2">
                    <w:rPr>
                      <w:sz w:val="24"/>
                      <w:szCs w:val="24"/>
                      <w:lang w:eastAsia="ru-RU"/>
                    </w:rPr>
                    <w:br/>
                  </w:r>
                </w:p>
                <w:p w14:paraId="4B313DB3" w14:textId="77777777" w:rsidR="00282793" w:rsidRDefault="00282793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Лощаков А.А. ____________</w:t>
                  </w:r>
                </w:p>
                <w:p w14:paraId="3B18D1D2" w14:textId="77777777" w:rsidR="00282793" w:rsidRDefault="00282793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42363E4E" w14:textId="77777777" w:rsidR="00282793" w:rsidRPr="0027783B" w:rsidRDefault="00A15475" w:rsidP="00282793">
                  <w:pPr>
                    <w:autoSpaceDE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«_____»_____________2022</w:t>
                  </w:r>
                  <w:r w:rsidR="00282793" w:rsidRPr="002906CB">
                    <w:rPr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6010815" w14:textId="77777777" w:rsidR="00282793" w:rsidRPr="002906CB" w:rsidRDefault="00282793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609FEDFC" w14:textId="77777777" w:rsidR="00282793" w:rsidRPr="002906CB" w:rsidRDefault="00282793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 xml:space="preserve">Президент Федерации </w:t>
                  </w:r>
                </w:p>
                <w:p w14:paraId="7279CD03" w14:textId="77777777" w:rsidR="00282793" w:rsidRPr="002906CB" w:rsidRDefault="00282793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 xml:space="preserve">автомобильного спорта </w:t>
                  </w:r>
                </w:p>
                <w:p w14:paraId="45BADE95" w14:textId="77777777" w:rsidR="00282793" w:rsidRPr="002906CB" w:rsidRDefault="00282793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>Московской области</w:t>
                  </w:r>
                </w:p>
                <w:p w14:paraId="2CF9C296" w14:textId="77777777" w:rsidR="00282793" w:rsidRPr="002906CB" w:rsidRDefault="00282793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br/>
                    <w:t>Стрельченко В.В. ___________</w:t>
                  </w:r>
                </w:p>
                <w:p w14:paraId="04AAC0C6" w14:textId="77777777" w:rsidR="00282793" w:rsidRPr="002906CB" w:rsidRDefault="00A15475" w:rsidP="00282793">
                  <w:pPr>
                    <w:autoSpaceDE/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br/>
                    <w:t>«_____»_________</w:t>
                  </w:r>
                  <w:r w:rsidR="00282793">
                    <w:rPr>
                      <w:sz w:val="24"/>
                      <w:szCs w:val="24"/>
                      <w:lang w:eastAsia="ru-RU"/>
                    </w:rPr>
                    <w:t>___2022</w:t>
                  </w:r>
                  <w:r>
                    <w:rPr>
                      <w:sz w:val="24"/>
                      <w:szCs w:val="24"/>
                      <w:lang w:eastAsia="ru-RU"/>
                    </w:rPr>
                    <w:t>г..</w:t>
                  </w:r>
                  <w:r w:rsidR="00282793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2793" w:rsidRPr="002906CB">
                    <w:rPr>
                      <w:sz w:val="24"/>
                      <w:szCs w:val="24"/>
                      <w:lang w:eastAsia="ru-RU"/>
                    </w:rPr>
                    <w:t>г.</w:t>
                  </w:r>
                </w:p>
                <w:p w14:paraId="25B21BF6" w14:textId="77777777" w:rsidR="00282793" w:rsidRPr="002906CB" w:rsidRDefault="00282793" w:rsidP="00282793">
                  <w:pPr>
                    <w:autoSpaceDE/>
                    <w:ind w:left="17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5CFF690" w14:textId="77777777" w:rsidR="0003370D" w:rsidRDefault="0003370D" w:rsidP="00AF2B09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auto"/>
          </w:tcPr>
          <w:p w14:paraId="6632AF4D" w14:textId="77777777" w:rsidR="0003370D" w:rsidRPr="0027783B" w:rsidRDefault="0003370D" w:rsidP="00AF2B09">
            <w:pPr>
              <w:pStyle w:val="af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47" w:type="dxa"/>
            <w:shd w:val="clear" w:color="auto" w:fill="auto"/>
          </w:tcPr>
          <w:p w14:paraId="417C17A1" w14:textId="77777777" w:rsidR="0003370D" w:rsidRPr="002906CB" w:rsidRDefault="0003370D" w:rsidP="00AF2B09">
            <w:pPr>
              <w:autoSpaceDE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70A124C" w14:textId="77777777" w:rsidR="00BA1206" w:rsidRDefault="000B5614" w:rsidP="00EA6637">
      <w:pPr>
        <w:autoSpaceDE/>
        <w:jc w:val="center"/>
        <w:rPr>
          <w:b/>
          <w:sz w:val="24"/>
          <w:szCs w:val="24"/>
        </w:rPr>
      </w:pPr>
      <w:r w:rsidRPr="000B5614">
        <w:rPr>
          <w:b/>
          <w:sz w:val="48"/>
          <w:szCs w:val="48"/>
        </w:rPr>
        <w:t>Регламент</w:t>
      </w:r>
    </w:p>
    <w:p w14:paraId="486CC679" w14:textId="77777777" w:rsidR="00697B7D" w:rsidRDefault="000752E4" w:rsidP="00697B7D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Кубок</w:t>
      </w:r>
      <w:r w:rsidR="00697B7D">
        <w:rPr>
          <w:b/>
          <w:sz w:val="24"/>
          <w:szCs w:val="24"/>
        </w:rPr>
        <w:t xml:space="preserve"> </w:t>
      </w:r>
      <w:r w:rsidR="00697B7D">
        <w:rPr>
          <w:b/>
          <w:sz w:val="28"/>
          <w:szCs w:val="28"/>
        </w:rPr>
        <w:t>Московской о</w:t>
      </w:r>
      <w:r w:rsidR="00697B7D" w:rsidRPr="00BA1206">
        <w:rPr>
          <w:b/>
          <w:sz w:val="28"/>
          <w:szCs w:val="28"/>
        </w:rPr>
        <w:t xml:space="preserve">бласти </w:t>
      </w:r>
    </w:p>
    <w:p w14:paraId="1006FA22" w14:textId="77777777" w:rsidR="00697B7D" w:rsidRPr="00697B7D" w:rsidRDefault="00697B7D" w:rsidP="00697B7D">
      <w:pPr>
        <w:autoSpaceDE/>
        <w:jc w:val="center"/>
        <w:rPr>
          <w:b/>
          <w:sz w:val="28"/>
          <w:szCs w:val="28"/>
        </w:rPr>
      </w:pPr>
      <w:r w:rsidRPr="00BA1206">
        <w:rPr>
          <w:b/>
          <w:sz w:val="28"/>
          <w:szCs w:val="28"/>
        </w:rPr>
        <w:t>по кроссу</w:t>
      </w:r>
      <w:r w:rsidR="002646EA">
        <w:rPr>
          <w:b/>
          <w:sz w:val="28"/>
          <w:szCs w:val="28"/>
        </w:rPr>
        <w:t xml:space="preserve"> </w:t>
      </w:r>
      <w:r w:rsidR="000752E4">
        <w:rPr>
          <w:b/>
          <w:sz w:val="28"/>
          <w:szCs w:val="28"/>
        </w:rPr>
        <w:t>10</w:t>
      </w:r>
      <w:r w:rsidRPr="00697B7D">
        <w:rPr>
          <w:b/>
          <w:sz w:val="28"/>
          <w:szCs w:val="28"/>
        </w:rPr>
        <w:t>.</w:t>
      </w:r>
      <w:r w:rsidR="006A4F2A">
        <w:rPr>
          <w:b/>
          <w:sz w:val="28"/>
          <w:szCs w:val="28"/>
        </w:rPr>
        <w:t>1</w:t>
      </w:r>
      <w:r w:rsidR="000752E4">
        <w:rPr>
          <w:b/>
          <w:sz w:val="28"/>
          <w:szCs w:val="28"/>
        </w:rPr>
        <w:t>2</w:t>
      </w:r>
      <w:r w:rsidR="006A4F2A">
        <w:rPr>
          <w:b/>
          <w:sz w:val="28"/>
          <w:szCs w:val="28"/>
        </w:rPr>
        <w:t>.</w:t>
      </w:r>
      <w:r w:rsidRPr="00697B7D">
        <w:rPr>
          <w:b/>
          <w:sz w:val="28"/>
          <w:szCs w:val="28"/>
        </w:rPr>
        <w:t>202</w:t>
      </w:r>
      <w:r w:rsidR="009D7C2C">
        <w:rPr>
          <w:b/>
          <w:sz w:val="28"/>
          <w:szCs w:val="28"/>
        </w:rPr>
        <w:t>2</w:t>
      </w:r>
      <w:r w:rsidRPr="00697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697B7D">
        <w:rPr>
          <w:b/>
          <w:sz w:val="28"/>
          <w:szCs w:val="28"/>
        </w:rPr>
        <w:t>.</w:t>
      </w:r>
    </w:p>
    <w:p w14:paraId="1F1778DD" w14:textId="77777777" w:rsidR="00AE734F" w:rsidRPr="009D7C2C" w:rsidRDefault="00AE734F" w:rsidP="00697B7D">
      <w:pPr>
        <w:autoSpaceDE/>
        <w:jc w:val="center"/>
        <w:rPr>
          <w:b/>
          <w:sz w:val="28"/>
          <w:szCs w:val="28"/>
        </w:rPr>
      </w:pPr>
    </w:p>
    <w:p w14:paraId="6284888E" w14:textId="77777777" w:rsidR="008F305A" w:rsidRPr="000B6F7A" w:rsidRDefault="008F305A" w:rsidP="00D63680">
      <w:pPr>
        <w:numPr>
          <w:ilvl w:val="0"/>
          <w:numId w:val="5"/>
        </w:numPr>
        <w:tabs>
          <w:tab w:val="clear" w:pos="3570"/>
        </w:tabs>
        <w:autoSpaceDE/>
        <w:ind w:left="993" w:hanging="567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ОБЩИЕ ПОЛОЖЕНИЯ</w:t>
      </w:r>
    </w:p>
    <w:p w14:paraId="11779A5D" w14:textId="77777777" w:rsidR="008F305A" w:rsidRPr="000B6F7A" w:rsidRDefault="008F305A" w:rsidP="008F305A">
      <w:pPr>
        <w:autoSpaceDE/>
        <w:ind w:left="3570"/>
        <w:rPr>
          <w:b/>
          <w:sz w:val="24"/>
          <w:szCs w:val="24"/>
        </w:rPr>
      </w:pPr>
    </w:p>
    <w:p w14:paraId="34698F0B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Настоящий регламент соревнований составлен на основании календарного плана физкультурных и спортивных мероприятий </w:t>
      </w:r>
      <w:r w:rsidRPr="008F305A">
        <w:rPr>
          <w:sz w:val="24"/>
          <w:szCs w:val="24"/>
        </w:rPr>
        <w:t>Московской Области</w:t>
      </w:r>
      <w:r w:rsidRPr="000B6F7A">
        <w:rPr>
          <w:sz w:val="24"/>
          <w:szCs w:val="24"/>
        </w:rPr>
        <w:t>.</w:t>
      </w:r>
    </w:p>
    <w:p w14:paraId="50A167BF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Регламентирующие документы:</w:t>
      </w:r>
    </w:p>
    <w:p w14:paraId="5B15E08E" w14:textId="77777777" w:rsidR="008F305A" w:rsidRPr="000B6F7A" w:rsidRDefault="008F305A" w:rsidP="008F305A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Единая всероссийская спортивная классификация (ЕВСК).</w:t>
      </w:r>
    </w:p>
    <w:p w14:paraId="71547D14" w14:textId="77777777" w:rsidR="008F305A" w:rsidRPr="000B6F7A" w:rsidRDefault="008F305A" w:rsidP="008F305A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Общие принципы проведения чемпионатов, первенств и Кубков РАФ (далее – ОП).</w:t>
      </w:r>
    </w:p>
    <w:p w14:paraId="514F4BC5" w14:textId="77777777" w:rsidR="008F305A" w:rsidRPr="000B6F7A" w:rsidRDefault="008F305A" w:rsidP="008F305A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Правила организации и проведения соревнований по автокроссу </w:t>
      </w:r>
      <w:r w:rsidRPr="000B6F7A">
        <w:rPr>
          <w:sz w:val="24"/>
          <w:szCs w:val="24"/>
        </w:rPr>
        <w:br/>
        <w:t>и ралли-кроссу, (далее ПРК-</w:t>
      </w:r>
      <w:r>
        <w:rPr>
          <w:sz w:val="24"/>
          <w:szCs w:val="24"/>
        </w:rPr>
        <w:t>20</w:t>
      </w:r>
      <w:r w:rsidRPr="000B6F7A">
        <w:rPr>
          <w:sz w:val="24"/>
          <w:szCs w:val="24"/>
        </w:rPr>
        <w:t>).</w:t>
      </w:r>
    </w:p>
    <w:p w14:paraId="6A1AA6CC" w14:textId="77777777" w:rsidR="008F305A" w:rsidRPr="000B6F7A" w:rsidRDefault="008F305A" w:rsidP="008F305A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</w:t>
      </w:r>
      <w:r w:rsidRPr="000B6F7A">
        <w:rPr>
          <w:sz w:val="24"/>
          <w:szCs w:val="24"/>
        </w:rPr>
        <w:t>и технические требования к автомобилям, участвующим в автомобильных соревнованиях 2</w:t>
      </w:r>
      <w:r>
        <w:rPr>
          <w:sz w:val="24"/>
          <w:szCs w:val="24"/>
        </w:rPr>
        <w:t>020</w:t>
      </w:r>
      <w:r w:rsidRPr="000B6F7A">
        <w:rPr>
          <w:sz w:val="24"/>
          <w:szCs w:val="24"/>
        </w:rPr>
        <w:t xml:space="preserve"> года, (далее – КиТТ).</w:t>
      </w:r>
    </w:p>
    <w:p w14:paraId="1B7DBEF9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Зачетные классы:</w:t>
      </w:r>
    </w:p>
    <w:p w14:paraId="42140849" w14:textId="77777777" w:rsidR="000752E4" w:rsidRDefault="000752E4" w:rsidP="008F305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Кубок</w:t>
      </w:r>
      <w:r w:rsidRPr="003C295A">
        <w:rPr>
          <w:b/>
          <w:sz w:val="24"/>
          <w:szCs w:val="24"/>
        </w:rPr>
        <w:t xml:space="preserve"> </w:t>
      </w:r>
      <w:r w:rsidRPr="008F305A">
        <w:rPr>
          <w:b/>
          <w:sz w:val="24"/>
          <w:szCs w:val="24"/>
        </w:rPr>
        <w:t>Московской Области</w:t>
      </w:r>
      <w:r w:rsidRPr="003C295A">
        <w:rPr>
          <w:b/>
          <w:sz w:val="24"/>
          <w:szCs w:val="24"/>
        </w:rPr>
        <w:t xml:space="preserve"> </w:t>
      </w:r>
    </w:p>
    <w:p w14:paraId="1D29B2EF" w14:textId="77777777" w:rsidR="008F305A" w:rsidRPr="003C295A" w:rsidRDefault="008F305A" w:rsidP="008F305A">
      <w:pPr>
        <w:ind w:firstLine="420"/>
        <w:rPr>
          <w:sz w:val="24"/>
          <w:szCs w:val="24"/>
        </w:rPr>
      </w:pPr>
      <w:r w:rsidRPr="003C295A">
        <w:rPr>
          <w:sz w:val="24"/>
          <w:szCs w:val="24"/>
        </w:rPr>
        <w:t>Д3-Мини</w:t>
      </w:r>
      <w:r w:rsidRPr="003C295A">
        <w:rPr>
          <w:sz w:val="24"/>
          <w:szCs w:val="24"/>
        </w:rPr>
        <w:tab/>
      </w:r>
      <w:r w:rsidRPr="003C295A">
        <w:rPr>
          <w:sz w:val="24"/>
          <w:szCs w:val="24"/>
        </w:rPr>
        <w:tab/>
        <w:t>(номер-код 1660381811Н)</w:t>
      </w:r>
    </w:p>
    <w:p w14:paraId="63C240CE" w14:textId="77777777" w:rsidR="008F305A" w:rsidRPr="003C295A" w:rsidRDefault="008F305A" w:rsidP="008F305A">
      <w:pPr>
        <w:pStyle w:val="Default"/>
        <w:ind w:firstLine="420"/>
      </w:pPr>
      <w:r>
        <w:t>Д3-Юниор</w:t>
      </w:r>
      <w:r>
        <w:tab/>
        <w:t>(номер-код 166035</w:t>
      </w:r>
      <w:r w:rsidRPr="003C295A">
        <w:t>1811Н)</w:t>
      </w:r>
    </w:p>
    <w:p w14:paraId="2E3D11B4" w14:textId="77777777" w:rsidR="008F305A" w:rsidRPr="003C295A" w:rsidRDefault="008F305A" w:rsidP="000752E4">
      <w:pPr>
        <w:tabs>
          <w:tab w:val="left" w:pos="2127"/>
        </w:tabs>
        <w:ind w:firstLine="420"/>
        <w:rPr>
          <w:sz w:val="24"/>
          <w:szCs w:val="24"/>
        </w:rPr>
      </w:pPr>
      <w:r w:rsidRPr="003C295A">
        <w:rPr>
          <w:sz w:val="24"/>
          <w:szCs w:val="24"/>
        </w:rPr>
        <w:t>Д2-Юниор</w:t>
      </w:r>
      <w:r>
        <w:rPr>
          <w:sz w:val="24"/>
          <w:szCs w:val="24"/>
        </w:rPr>
        <w:tab/>
      </w:r>
      <w:r w:rsidRPr="003C295A">
        <w:rPr>
          <w:sz w:val="24"/>
          <w:szCs w:val="24"/>
        </w:rPr>
        <w:t>(номер-код 1660391811Н)</w:t>
      </w:r>
    </w:p>
    <w:p w14:paraId="77DCEB52" w14:textId="77777777" w:rsidR="008F305A" w:rsidRPr="003C295A" w:rsidRDefault="008F305A" w:rsidP="008F305A">
      <w:pPr>
        <w:pStyle w:val="Default"/>
        <w:ind w:firstLine="420"/>
      </w:pPr>
      <w:r w:rsidRPr="003C295A">
        <w:t xml:space="preserve">Д3-250 </w:t>
      </w:r>
      <w:r w:rsidRPr="003C295A">
        <w:tab/>
      </w:r>
      <w:r w:rsidRPr="003C295A">
        <w:tab/>
        <w:t>(номер-код 1661001811Н)</w:t>
      </w:r>
    </w:p>
    <w:p w14:paraId="713CAD2F" w14:textId="77777777" w:rsidR="008F305A" w:rsidRDefault="008F305A" w:rsidP="008F305A">
      <w:pPr>
        <w:ind w:firstLine="420"/>
        <w:rPr>
          <w:sz w:val="24"/>
          <w:szCs w:val="24"/>
        </w:rPr>
      </w:pPr>
      <w:r w:rsidRPr="00914F56">
        <w:rPr>
          <w:sz w:val="24"/>
          <w:szCs w:val="24"/>
        </w:rPr>
        <w:t>Багги 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4F56">
        <w:rPr>
          <w:sz w:val="24"/>
          <w:szCs w:val="24"/>
        </w:rPr>
        <w:t>(номер-код 166</w:t>
      </w:r>
      <w:r>
        <w:rPr>
          <w:sz w:val="24"/>
          <w:szCs w:val="24"/>
        </w:rPr>
        <w:t>0</w:t>
      </w:r>
      <w:r w:rsidRPr="00914F56">
        <w:rPr>
          <w:sz w:val="24"/>
          <w:szCs w:val="24"/>
        </w:rPr>
        <w:t>101811Н)</w:t>
      </w:r>
    </w:p>
    <w:p w14:paraId="3FCCE2C7" w14:textId="77777777" w:rsidR="008F305A" w:rsidRPr="003C295A" w:rsidRDefault="008F305A" w:rsidP="008F305A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Супер 1600</w:t>
      </w:r>
      <w:r w:rsidRPr="003C295A">
        <w:rPr>
          <w:sz w:val="24"/>
          <w:szCs w:val="24"/>
        </w:rPr>
        <w:tab/>
        <w:t>(номер-код 1660301811Л)</w:t>
      </w:r>
    </w:p>
    <w:p w14:paraId="3224CC21" w14:textId="77777777" w:rsidR="008F305A" w:rsidRPr="003C295A" w:rsidRDefault="008F305A" w:rsidP="008F305A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Д2-Н</w:t>
      </w:r>
      <w:r w:rsidRPr="003C295A">
        <w:rPr>
          <w:sz w:val="24"/>
          <w:szCs w:val="24"/>
        </w:rPr>
        <w:tab/>
      </w:r>
      <w:r w:rsidRPr="003C295A">
        <w:rPr>
          <w:sz w:val="24"/>
          <w:szCs w:val="24"/>
        </w:rPr>
        <w:tab/>
        <w:t>(номер-код 1660991811Л)</w:t>
      </w:r>
    </w:p>
    <w:p w14:paraId="48B7CDAD" w14:textId="77777777" w:rsidR="008F305A" w:rsidRPr="003C295A" w:rsidRDefault="008F305A" w:rsidP="008F305A">
      <w:pPr>
        <w:tabs>
          <w:tab w:val="left" w:pos="0"/>
          <w:tab w:val="left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Д2-Классика</w:t>
      </w:r>
      <w:r w:rsidRPr="003C295A">
        <w:rPr>
          <w:sz w:val="24"/>
          <w:szCs w:val="24"/>
        </w:rPr>
        <w:tab/>
        <w:t>(номер-код 1660701811Л)</w:t>
      </w:r>
    </w:p>
    <w:p w14:paraId="4E5A4ED2" w14:textId="77777777" w:rsidR="008F305A" w:rsidRPr="009D7C2C" w:rsidRDefault="008F305A" w:rsidP="008F305A">
      <w:pPr>
        <w:ind w:firstLine="420"/>
        <w:rPr>
          <w:b/>
          <w:sz w:val="24"/>
          <w:szCs w:val="24"/>
        </w:rPr>
      </w:pPr>
      <w:r w:rsidRPr="009D7C2C">
        <w:rPr>
          <w:sz w:val="24"/>
          <w:szCs w:val="24"/>
        </w:rPr>
        <w:t>Д3-Спринт</w:t>
      </w:r>
      <w:r w:rsidRPr="009D7C2C">
        <w:rPr>
          <w:sz w:val="24"/>
          <w:szCs w:val="24"/>
        </w:rPr>
        <w:tab/>
        <w:t>(номер-код 1660341811Л)</w:t>
      </w:r>
    </w:p>
    <w:p w14:paraId="798EBA7B" w14:textId="77777777" w:rsidR="008F305A" w:rsidRPr="009D7C2C" w:rsidRDefault="008F305A" w:rsidP="008F305A">
      <w:pPr>
        <w:ind w:firstLine="420"/>
        <w:rPr>
          <w:b/>
          <w:sz w:val="24"/>
          <w:szCs w:val="24"/>
        </w:rPr>
      </w:pPr>
      <w:r w:rsidRPr="009D7C2C">
        <w:rPr>
          <w:sz w:val="24"/>
          <w:szCs w:val="24"/>
        </w:rPr>
        <w:t>Супер багги</w:t>
      </w:r>
      <w:r w:rsidRPr="009D7C2C">
        <w:rPr>
          <w:sz w:val="24"/>
          <w:szCs w:val="24"/>
        </w:rPr>
        <w:tab/>
        <w:t>(номер-код 1660321811Л)</w:t>
      </w:r>
    </w:p>
    <w:p w14:paraId="73950BF9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В соревнованиях подводится личный зачёт.</w:t>
      </w:r>
    </w:p>
    <w:p w14:paraId="37F94312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К соревнованиям допускаются автомобили, соответствующие КиТТ, </w:t>
      </w:r>
      <w:r>
        <w:rPr>
          <w:sz w:val="24"/>
          <w:szCs w:val="24"/>
        </w:rPr>
        <w:t>участвовавшие ранее</w:t>
      </w:r>
      <w:r w:rsidRPr="000B6F7A">
        <w:rPr>
          <w:sz w:val="24"/>
          <w:szCs w:val="24"/>
        </w:rPr>
        <w:t xml:space="preserve"> в соревнованиях по автокроссу и прошедшие техническую инспекцию.</w:t>
      </w:r>
    </w:p>
    <w:p w14:paraId="708EEDDE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К участию в соревнованиях допускаются </w:t>
      </w:r>
      <w:r>
        <w:rPr>
          <w:sz w:val="24"/>
          <w:szCs w:val="24"/>
        </w:rPr>
        <w:t>Пилоты,</w:t>
      </w:r>
      <w:r w:rsidRPr="000B6F7A">
        <w:rPr>
          <w:sz w:val="24"/>
          <w:szCs w:val="24"/>
        </w:rPr>
        <w:t xml:space="preserve"> прошедшие административный контроль, медицинский контроль и получившие отметку о допуске в карточке участника.</w:t>
      </w:r>
    </w:p>
    <w:p w14:paraId="36483FCE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не достигшие 18 лет, допускаются при предоставлении оригинала письменного согласия обоих родителей или опекунов</w:t>
      </w:r>
      <w:r>
        <w:rPr>
          <w:sz w:val="24"/>
          <w:szCs w:val="24"/>
        </w:rPr>
        <w:t>,</w:t>
      </w:r>
      <w:r w:rsidRPr="000B6F7A">
        <w:rPr>
          <w:sz w:val="24"/>
          <w:szCs w:val="24"/>
        </w:rPr>
        <w:t xml:space="preserve"> заверенного нотариусом. Это согласие находится в секретариате во время проведения соревнований. Наличие водительского удостоверения у этих спортсменов не требуется.</w:t>
      </w:r>
    </w:p>
    <w:p w14:paraId="0CC499E1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Возраст спортсменов детей и юниоров от </w:t>
      </w:r>
      <w:r>
        <w:rPr>
          <w:sz w:val="24"/>
          <w:szCs w:val="24"/>
        </w:rPr>
        <w:t>9</w:t>
      </w:r>
      <w:r w:rsidRPr="000B6F7A">
        <w:rPr>
          <w:sz w:val="24"/>
          <w:szCs w:val="24"/>
        </w:rPr>
        <w:t xml:space="preserve"> до 18 лет, в соответствии с ПРК-</w:t>
      </w:r>
      <w:r>
        <w:rPr>
          <w:sz w:val="24"/>
          <w:szCs w:val="24"/>
        </w:rPr>
        <w:t>20</w:t>
      </w:r>
      <w:r>
        <w:t xml:space="preserve">. </w:t>
      </w:r>
      <w:r w:rsidRPr="003B1415">
        <w:rPr>
          <w:color w:val="000000"/>
          <w:sz w:val="24"/>
          <w:szCs w:val="24"/>
        </w:rPr>
        <w:t>Для участия в спортивных соревнованиях, спортсмен должен достичь установленного возраста в</w:t>
      </w:r>
      <w:r>
        <w:rPr>
          <w:color w:val="000000"/>
        </w:rPr>
        <w:t xml:space="preserve"> </w:t>
      </w:r>
      <w:r w:rsidRPr="003B1415">
        <w:rPr>
          <w:color w:val="000000"/>
          <w:sz w:val="24"/>
          <w:szCs w:val="24"/>
        </w:rPr>
        <w:t>календарный год проведения спортивных соревнований</w:t>
      </w:r>
      <w:r>
        <w:rPr>
          <w:color w:val="000000"/>
          <w:sz w:val="24"/>
          <w:szCs w:val="24"/>
        </w:rPr>
        <w:t>.</w:t>
      </w:r>
    </w:p>
    <w:p w14:paraId="6D50109F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Каждый спортсмен должен быть экипирован в соответствии с Приложением 15 к КиТТ, (Об экипировке в автоспорте).</w:t>
      </w:r>
    </w:p>
    <w:p w14:paraId="339A9355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На административную комиссию спортсмен или представитель участника предоставляет:</w:t>
      </w:r>
    </w:p>
    <w:p w14:paraId="4C12E930" w14:textId="7777777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заполненную заявку;</w:t>
      </w:r>
    </w:p>
    <w:p w14:paraId="0C88B0F4" w14:textId="2BBC09AD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lastRenderedPageBreak/>
        <w:t xml:space="preserve">нотариальное согласие </w:t>
      </w:r>
      <w:r w:rsidR="003A4155">
        <w:rPr>
          <w:sz w:val="24"/>
          <w:szCs w:val="24"/>
        </w:rPr>
        <w:t xml:space="preserve">обоих родителей </w:t>
      </w:r>
      <w:r w:rsidRPr="000B6F7A">
        <w:rPr>
          <w:sz w:val="24"/>
          <w:szCs w:val="24"/>
        </w:rPr>
        <w:t>на детей и юниоров;</w:t>
      </w:r>
    </w:p>
    <w:p w14:paraId="72F9444C" w14:textId="03EA01D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лицензию </w:t>
      </w:r>
      <w:r w:rsidR="003A4155">
        <w:rPr>
          <w:sz w:val="24"/>
          <w:szCs w:val="24"/>
        </w:rPr>
        <w:t>Пилота</w:t>
      </w:r>
    </w:p>
    <w:p w14:paraId="5FBE18A2" w14:textId="7777777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действующую медицинскую справку из врачебно-физкультурного диспансера;</w:t>
      </w:r>
    </w:p>
    <w:p w14:paraId="1AC3F6F7" w14:textId="7777777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паспорт (для детей </w:t>
      </w:r>
      <w:r>
        <w:rPr>
          <w:sz w:val="24"/>
          <w:szCs w:val="24"/>
        </w:rPr>
        <w:t xml:space="preserve">- </w:t>
      </w:r>
      <w:r w:rsidRPr="000B6F7A">
        <w:rPr>
          <w:sz w:val="24"/>
          <w:szCs w:val="24"/>
        </w:rPr>
        <w:t>свидетельство о рождении);</w:t>
      </w:r>
    </w:p>
    <w:p w14:paraId="6AE61BB9" w14:textId="77777777" w:rsidR="008F305A" w:rsidRDefault="008F305A" w:rsidP="008F305A">
      <w:pPr>
        <w:tabs>
          <w:tab w:val="left" w:pos="1120"/>
        </w:tabs>
        <w:autoSpaceDE/>
        <w:jc w:val="both"/>
        <w:rPr>
          <w:sz w:val="24"/>
          <w:szCs w:val="24"/>
        </w:rPr>
      </w:pPr>
      <w:r w:rsidRPr="000B6F7A">
        <w:rPr>
          <w:sz w:val="24"/>
          <w:szCs w:val="24"/>
        </w:rPr>
        <w:t>1.1</w:t>
      </w:r>
      <w:r>
        <w:rPr>
          <w:sz w:val="24"/>
          <w:szCs w:val="24"/>
        </w:rPr>
        <w:t>1</w:t>
      </w:r>
      <w:r w:rsidRPr="000B6F7A">
        <w:rPr>
          <w:sz w:val="24"/>
          <w:szCs w:val="24"/>
        </w:rPr>
        <w:t xml:space="preserve">. По прохождении административной комиссии представитель получает карточки участника на заявленных спортсменов, с которыми проходит медицинский и технический допуск участника к соревнованиям.  </w:t>
      </w:r>
    </w:p>
    <w:p w14:paraId="18C278AD" w14:textId="77777777" w:rsidR="008F305A" w:rsidRPr="00BF0945" w:rsidRDefault="008F305A" w:rsidP="008F305A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14:paraId="779C510C" w14:textId="77777777" w:rsidR="008F305A" w:rsidRPr="000B6F7A" w:rsidRDefault="008F305A" w:rsidP="008F305A">
      <w:pPr>
        <w:numPr>
          <w:ilvl w:val="0"/>
          <w:numId w:val="23"/>
        </w:numPr>
        <w:tabs>
          <w:tab w:val="clear" w:pos="45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ОРГАНИЗАТОРЫ СОРЕВНОВАНИЙ</w:t>
      </w:r>
    </w:p>
    <w:p w14:paraId="42DE2F26" w14:textId="77777777" w:rsidR="008F305A" w:rsidRPr="000B6F7A" w:rsidRDefault="008F305A" w:rsidP="008F305A">
      <w:pPr>
        <w:autoSpaceDE/>
        <w:ind w:left="720"/>
        <w:rPr>
          <w:b/>
          <w:sz w:val="24"/>
          <w:szCs w:val="24"/>
        </w:rPr>
      </w:pPr>
    </w:p>
    <w:p w14:paraId="60C38CF5" w14:textId="77777777" w:rsidR="008F305A" w:rsidRPr="000B6F7A" w:rsidRDefault="008F305A" w:rsidP="008F305A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Федерация автомобильного спорта </w:t>
      </w:r>
      <w:r w:rsidRPr="008F305A">
        <w:rPr>
          <w:sz w:val="24"/>
          <w:szCs w:val="24"/>
        </w:rPr>
        <w:t>Московской Области</w:t>
      </w:r>
      <w:r w:rsidRPr="000B6F7A">
        <w:rPr>
          <w:sz w:val="24"/>
          <w:szCs w:val="24"/>
        </w:rPr>
        <w:t>.</w:t>
      </w:r>
    </w:p>
    <w:p w14:paraId="49039022" w14:textId="77777777" w:rsidR="008F305A" w:rsidRDefault="008F305A" w:rsidP="008F305A">
      <w:pPr>
        <w:numPr>
          <w:ilvl w:val="1"/>
          <w:numId w:val="23"/>
        </w:numPr>
        <w:tabs>
          <w:tab w:val="clear" w:pos="1288"/>
          <w:tab w:val="num" w:pos="0"/>
          <w:tab w:val="left" w:pos="851"/>
          <w:tab w:val="num" w:pos="2564"/>
        </w:tabs>
        <w:ind w:left="0" w:firstLine="360"/>
        <w:jc w:val="both"/>
        <w:rPr>
          <w:sz w:val="24"/>
          <w:szCs w:val="24"/>
        </w:rPr>
      </w:pPr>
      <w:r w:rsidRPr="005465A9">
        <w:rPr>
          <w:sz w:val="24"/>
          <w:szCs w:val="24"/>
        </w:rPr>
        <w:t>Спортивный центр</w:t>
      </w:r>
      <w:r>
        <w:rPr>
          <w:sz w:val="24"/>
          <w:szCs w:val="24"/>
        </w:rPr>
        <w:t xml:space="preserve"> </w:t>
      </w:r>
      <w:r w:rsidRPr="005465A9">
        <w:rPr>
          <w:sz w:val="24"/>
          <w:szCs w:val="24"/>
        </w:rPr>
        <w:t>(Калининец) ЦСКА</w:t>
      </w:r>
    </w:p>
    <w:p w14:paraId="28BD4F3B" w14:textId="77777777" w:rsidR="008F305A" w:rsidRPr="005465A9" w:rsidRDefault="008F305A" w:rsidP="008F305A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5465A9">
        <w:rPr>
          <w:sz w:val="24"/>
          <w:szCs w:val="24"/>
        </w:rPr>
        <w:t>Подготовка соревнований осуществляется Оргкомите</w:t>
      </w:r>
      <w:r>
        <w:rPr>
          <w:sz w:val="24"/>
          <w:szCs w:val="24"/>
        </w:rPr>
        <w:t>том. Председатель Оргкомитета – Николаева Е.В.</w:t>
      </w:r>
    </w:p>
    <w:p w14:paraId="01954CF9" w14:textId="77777777" w:rsidR="008F305A" w:rsidRPr="005465A9" w:rsidRDefault="008F305A" w:rsidP="008F305A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CD760A">
        <w:rPr>
          <w:sz w:val="24"/>
          <w:szCs w:val="24"/>
        </w:rPr>
        <w:t>Непосредственное проведение соревнований осуществляет АНО «Гоночная команда МСК», ИНН 9731049079, 121351, Москва, ул. Молодогвардейская, д.58, стр.1, оф.9</w:t>
      </w:r>
    </w:p>
    <w:p w14:paraId="57B6AB52" w14:textId="77777777" w:rsidR="008F305A" w:rsidRPr="00697B7D" w:rsidRDefault="008F305A" w:rsidP="008F305A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Судейство осуществляется Главной судейской коллегией, согласованной с ФАС </w:t>
      </w:r>
      <w:r w:rsidRPr="008F305A">
        <w:rPr>
          <w:sz w:val="24"/>
          <w:szCs w:val="24"/>
        </w:rPr>
        <w:t>Московской Области</w:t>
      </w:r>
      <w:r w:rsidRPr="000B6F7A">
        <w:rPr>
          <w:sz w:val="24"/>
          <w:szCs w:val="24"/>
        </w:rPr>
        <w:t xml:space="preserve"> и утвержденной Оргкомитетом соревнований</w:t>
      </w:r>
      <w:r w:rsidRPr="00111562">
        <w:rPr>
          <w:sz w:val="24"/>
          <w:szCs w:val="24"/>
        </w:rPr>
        <w:t>.</w:t>
      </w:r>
    </w:p>
    <w:p w14:paraId="15D751D8" w14:textId="77777777" w:rsidR="008F305A" w:rsidRPr="000B6F7A" w:rsidRDefault="008F305A" w:rsidP="008F305A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</w:p>
    <w:p w14:paraId="006B7D60" w14:textId="77777777" w:rsidR="008F305A" w:rsidRDefault="008F305A" w:rsidP="008F305A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t>Официальные лица</w:t>
      </w:r>
    </w:p>
    <w:p w14:paraId="36B57E4D" w14:textId="77777777" w:rsidR="0090668E" w:rsidRPr="0085126E" w:rsidRDefault="0090668E" w:rsidP="0090668E">
      <w:pPr>
        <w:tabs>
          <w:tab w:val="left" w:pos="720"/>
        </w:tabs>
        <w:autoSpaceDE/>
        <w:ind w:left="1065"/>
        <w:rPr>
          <w:b/>
          <w:caps/>
          <w:sz w:val="24"/>
          <w:szCs w:val="24"/>
        </w:rPr>
      </w:pPr>
    </w:p>
    <w:p w14:paraId="6BBB332D" w14:textId="77777777" w:rsidR="00BC7F2B" w:rsidRPr="000B6F7A" w:rsidRDefault="00BC7F2B" w:rsidP="00BC7F2B">
      <w:pPr>
        <w:numPr>
          <w:ilvl w:val="1"/>
          <w:numId w:val="3"/>
        </w:numPr>
        <w:tabs>
          <w:tab w:val="clear" w:pos="1065"/>
          <w:tab w:val="left" w:pos="0"/>
          <w:tab w:val="left" w:pos="993"/>
          <w:tab w:val="num" w:pos="1633"/>
        </w:tabs>
        <w:autoSpaceDE/>
        <w:ind w:left="0" w:firstLine="426"/>
        <w:rPr>
          <w:sz w:val="24"/>
          <w:szCs w:val="24"/>
        </w:rPr>
      </w:pPr>
      <w:r>
        <w:rPr>
          <w:sz w:val="24"/>
          <w:szCs w:val="24"/>
        </w:rPr>
        <w:t>Состав судейской коллегии:</w:t>
      </w:r>
    </w:p>
    <w:p w14:paraId="07A73D89" w14:textId="77777777" w:rsidR="00BC7F2B" w:rsidRPr="00451366" w:rsidRDefault="00BC7F2B" w:rsidP="00BC7F2B">
      <w:pPr>
        <w:autoSpaceDE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 w:rsidRPr="00451366">
        <w:rPr>
          <w:sz w:val="24"/>
          <w:szCs w:val="24"/>
        </w:rPr>
        <w:t xml:space="preserve">Председатель КСК </w:t>
      </w:r>
      <w:r w:rsidRPr="00AF792D">
        <w:rPr>
          <w:sz w:val="24"/>
          <w:szCs w:val="24"/>
        </w:rPr>
        <w:t>–</w:t>
      </w:r>
      <w:r w:rsidRPr="00451366">
        <w:rPr>
          <w:sz w:val="24"/>
          <w:szCs w:val="24"/>
        </w:rPr>
        <w:t xml:space="preserve"> </w:t>
      </w:r>
      <w:r w:rsidRPr="00451366">
        <w:rPr>
          <w:sz w:val="24"/>
          <w:szCs w:val="24"/>
        </w:rPr>
        <w:tab/>
      </w:r>
      <w:r w:rsidRPr="00451366">
        <w:rPr>
          <w:sz w:val="24"/>
          <w:szCs w:val="24"/>
        </w:rPr>
        <w:tab/>
      </w:r>
      <w:r w:rsidRPr="00451366">
        <w:rPr>
          <w:sz w:val="24"/>
          <w:szCs w:val="24"/>
        </w:rPr>
        <w:tab/>
      </w:r>
      <w:r w:rsidRPr="00451366">
        <w:rPr>
          <w:sz w:val="24"/>
          <w:szCs w:val="24"/>
        </w:rPr>
        <w:tab/>
      </w:r>
    </w:p>
    <w:p w14:paraId="35F071BC" w14:textId="77777777" w:rsidR="00BC7F2B" w:rsidRPr="00451366" w:rsidRDefault="00BC7F2B" w:rsidP="00BC7F2B">
      <w:pPr>
        <w:autoSpaceDE/>
        <w:ind w:left="993"/>
        <w:jc w:val="both"/>
        <w:rPr>
          <w:sz w:val="24"/>
          <w:szCs w:val="24"/>
        </w:rPr>
      </w:pPr>
      <w:r w:rsidRPr="00451366">
        <w:rPr>
          <w:sz w:val="24"/>
          <w:szCs w:val="24"/>
        </w:rPr>
        <w:t xml:space="preserve">Спортивный комиссар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Курбатов Сергей</w:t>
      </w:r>
    </w:p>
    <w:p w14:paraId="6447FF47" w14:textId="77777777" w:rsidR="00BC7F2B" w:rsidRPr="00D10D86" w:rsidRDefault="00BC7F2B" w:rsidP="00BC7F2B">
      <w:pPr>
        <w:autoSpaceDE/>
        <w:ind w:left="993"/>
        <w:jc w:val="both"/>
        <w:rPr>
          <w:sz w:val="24"/>
          <w:szCs w:val="24"/>
        </w:rPr>
      </w:pPr>
      <w:r w:rsidRPr="00451366">
        <w:rPr>
          <w:sz w:val="24"/>
          <w:szCs w:val="24"/>
        </w:rPr>
        <w:t>Спортивные комиссар</w:t>
      </w:r>
      <w:r>
        <w:rPr>
          <w:sz w:val="24"/>
          <w:szCs w:val="24"/>
        </w:rPr>
        <w:t xml:space="preserve"> </w:t>
      </w:r>
      <w:r w:rsidRPr="00AF792D"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Богачев</w:t>
      </w:r>
      <w:r w:rsidRPr="000B6F7A" w:rsidDel="00642529">
        <w:rPr>
          <w:sz w:val="24"/>
          <w:szCs w:val="24"/>
        </w:rPr>
        <w:t xml:space="preserve"> </w:t>
      </w:r>
      <w:r>
        <w:rPr>
          <w:sz w:val="24"/>
          <w:szCs w:val="24"/>
        </w:rPr>
        <w:t>Петр</w:t>
      </w:r>
    </w:p>
    <w:p w14:paraId="391939A9" w14:textId="77777777" w:rsidR="00BC7F2B" w:rsidRDefault="00BC7F2B" w:rsidP="00BC7F2B">
      <w:pPr>
        <w:autoSpaceDE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C5CD55" w14:textId="77777777" w:rsidR="00BC7F2B" w:rsidRPr="000B6F7A" w:rsidRDefault="00BC7F2B" w:rsidP="00BC7F2B">
      <w:pPr>
        <w:autoSpaceDE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Комиссар по безопасности </w:t>
      </w:r>
      <w:r w:rsidRPr="00AF792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Богачев</w:t>
      </w:r>
      <w:r w:rsidRPr="000B6F7A" w:rsidDel="00642529">
        <w:rPr>
          <w:sz w:val="24"/>
          <w:szCs w:val="24"/>
        </w:rPr>
        <w:t xml:space="preserve"> </w:t>
      </w:r>
      <w:r>
        <w:rPr>
          <w:sz w:val="24"/>
          <w:szCs w:val="24"/>
        </w:rPr>
        <w:t>Петр</w:t>
      </w:r>
    </w:p>
    <w:p w14:paraId="1A62ED8E" w14:textId="77777777" w:rsidR="00BC7F2B" w:rsidRPr="000B6F7A" w:rsidRDefault="00BC7F2B" w:rsidP="00BC7F2B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Главный судья –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529">
        <w:rPr>
          <w:sz w:val="24"/>
          <w:szCs w:val="24"/>
        </w:rPr>
        <w:t>Николаева Екатерина</w:t>
      </w:r>
      <w:r w:rsidDel="00846E3D">
        <w:rPr>
          <w:sz w:val="24"/>
          <w:szCs w:val="24"/>
        </w:rPr>
        <w:t xml:space="preserve"> </w:t>
      </w:r>
    </w:p>
    <w:p w14:paraId="6040127D" w14:textId="77777777" w:rsidR="00BC7F2B" w:rsidRPr="000B6F7A" w:rsidRDefault="00BC7F2B" w:rsidP="00BC7F2B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Судья </w:t>
      </w:r>
      <w:r>
        <w:rPr>
          <w:sz w:val="24"/>
          <w:szCs w:val="24"/>
        </w:rPr>
        <w:t>при участниках</w:t>
      </w:r>
      <w:r w:rsidRPr="000B6F7A">
        <w:rPr>
          <w:sz w:val="24"/>
          <w:szCs w:val="24"/>
        </w:rPr>
        <w:t xml:space="preserve"> </w:t>
      </w:r>
      <w:r w:rsidRPr="00AF792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>Бусыгин Никита</w:t>
      </w:r>
    </w:p>
    <w:p w14:paraId="15121E34" w14:textId="77777777" w:rsidR="00BC7F2B" w:rsidRPr="000B6F7A" w:rsidRDefault="00BC7F2B" w:rsidP="00BC7F2B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Главный секретарь –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 xml:space="preserve">Ланкин Василь </w:t>
      </w:r>
    </w:p>
    <w:p w14:paraId="731D6DBB" w14:textId="77777777" w:rsidR="00BC7F2B" w:rsidRPr="000B6F7A" w:rsidRDefault="00BC7F2B" w:rsidP="00BC7F2B">
      <w:pPr>
        <w:autoSpaceDE/>
        <w:ind w:left="993"/>
        <w:rPr>
          <w:sz w:val="24"/>
          <w:szCs w:val="24"/>
        </w:rPr>
      </w:pPr>
      <w:r w:rsidRPr="000B6F7A">
        <w:rPr>
          <w:sz w:val="24"/>
          <w:szCs w:val="24"/>
        </w:rPr>
        <w:t>Технический</w:t>
      </w:r>
      <w:r>
        <w:rPr>
          <w:sz w:val="24"/>
          <w:szCs w:val="24"/>
        </w:rPr>
        <w:t xml:space="preserve"> комиссар </w:t>
      </w:r>
      <w:r w:rsidRPr="00AF792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  <w:shd w:val="clear" w:color="auto" w:fill="FFFFFF"/>
        </w:rPr>
        <w:t>Морозов Алексей</w:t>
      </w:r>
    </w:p>
    <w:p w14:paraId="4B078BA7" w14:textId="77777777" w:rsidR="00BC7F2B" w:rsidRPr="000B6F7A" w:rsidRDefault="00BC7F2B" w:rsidP="00BC7F2B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Главный хронометрист – 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>Любушкина Юлия</w:t>
      </w:r>
    </w:p>
    <w:p w14:paraId="7B857515" w14:textId="77777777" w:rsidR="00BC7F2B" w:rsidRPr="00AF792D" w:rsidRDefault="00BC7F2B" w:rsidP="00BC7F2B">
      <w:pPr>
        <w:autoSpaceDE/>
        <w:ind w:left="993"/>
        <w:jc w:val="both"/>
        <w:rPr>
          <w:sz w:val="24"/>
          <w:szCs w:val="24"/>
        </w:rPr>
      </w:pPr>
      <w:r w:rsidRPr="00AF792D">
        <w:rPr>
          <w:sz w:val="24"/>
          <w:szCs w:val="24"/>
        </w:rPr>
        <w:t>Главный врач соревнований –</w:t>
      </w:r>
      <w:r w:rsidRPr="00AF792D">
        <w:rPr>
          <w:sz w:val="24"/>
          <w:szCs w:val="24"/>
        </w:rPr>
        <w:tab/>
      </w:r>
      <w:r w:rsidRPr="00AF792D">
        <w:rPr>
          <w:sz w:val="24"/>
          <w:szCs w:val="24"/>
        </w:rPr>
        <w:tab/>
      </w:r>
      <w:r w:rsidRPr="00AF792D">
        <w:rPr>
          <w:sz w:val="24"/>
          <w:szCs w:val="24"/>
        </w:rPr>
        <w:tab/>
      </w:r>
      <w:r>
        <w:rPr>
          <w:sz w:val="24"/>
          <w:szCs w:val="24"/>
        </w:rPr>
        <w:t>по назначению</w:t>
      </w:r>
    </w:p>
    <w:p w14:paraId="49E9AAA7" w14:textId="77777777" w:rsidR="008F305A" w:rsidRDefault="00BC7F2B" w:rsidP="00BC7F2B">
      <w:pPr>
        <w:autoSpaceDE/>
        <w:ind w:left="993"/>
        <w:rPr>
          <w:sz w:val="24"/>
          <w:szCs w:val="24"/>
        </w:rPr>
      </w:pPr>
      <w:r w:rsidRPr="00642529">
        <w:rPr>
          <w:sz w:val="24"/>
          <w:szCs w:val="24"/>
        </w:rPr>
        <w:t>Директор соревнований –</w:t>
      </w:r>
      <w:r w:rsidRPr="00642529">
        <w:rPr>
          <w:sz w:val="24"/>
          <w:szCs w:val="24"/>
        </w:rPr>
        <w:tab/>
      </w:r>
      <w:r w:rsidRPr="00642529">
        <w:rPr>
          <w:sz w:val="24"/>
          <w:szCs w:val="24"/>
        </w:rPr>
        <w:tab/>
      </w:r>
      <w:r w:rsidRPr="00642529">
        <w:rPr>
          <w:sz w:val="24"/>
          <w:szCs w:val="24"/>
        </w:rPr>
        <w:tab/>
      </w:r>
      <w:r>
        <w:rPr>
          <w:sz w:val="24"/>
          <w:szCs w:val="24"/>
        </w:rPr>
        <w:t>Купцов Константин</w:t>
      </w:r>
    </w:p>
    <w:p w14:paraId="2444A49B" w14:textId="77777777" w:rsidR="008F305A" w:rsidRDefault="008F305A" w:rsidP="008F305A">
      <w:pPr>
        <w:tabs>
          <w:tab w:val="left" w:pos="0"/>
        </w:tabs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6BA346" w14:textId="77777777" w:rsidR="008F305A" w:rsidRPr="000B6F7A" w:rsidRDefault="008F305A" w:rsidP="008F305A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lastRenderedPageBreak/>
        <w:t>Программа соревнований</w:t>
      </w:r>
    </w:p>
    <w:p w14:paraId="5463B3E2" w14:textId="77777777" w:rsidR="008F305A" w:rsidRPr="000B6F7A" w:rsidRDefault="008F305A" w:rsidP="008F305A">
      <w:pPr>
        <w:autoSpaceDE/>
        <w:ind w:left="720"/>
        <w:rPr>
          <w:b/>
          <w:caps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9"/>
        <w:gridCol w:w="1843"/>
        <w:gridCol w:w="3685"/>
      </w:tblGrid>
      <w:tr w:rsidR="008F305A" w:rsidRPr="000B6F7A" w14:paraId="79ABDB77" w14:textId="77777777" w:rsidTr="00D02EDE">
        <w:tc>
          <w:tcPr>
            <w:tcW w:w="3969" w:type="dxa"/>
          </w:tcPr>
          <w:p w14:paraId="0FF8BDE5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Начало приема предварительных заявок</w:t>
            </w:r>
          </w:p>
        </w:tc>
        <w:tc>
          <w:tcPr>
            <w:tcW w:w="1843" w:type="dxa"/>
          </w:tcPr>
          <w:p w14:paraId="5499B708" w14:textId="77777777" w:rsidR="008F305A" w:rsidRPr="000B6F7A" w:rsidRDefault="000752E4" w:rsidP="00D02E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29.11</w:t>
            </w:r>
            <w:r w:rsidR="008F305A">
              <w:rPr>
                <w:b/>
                <w:sz w:val="24"/>
                <w:szCs w:val="24"/>
                <w:u w:val="single"/>
              </w:rPr>
              <w:t>.22</w:t>
            </w:r>
          </w:p>
        </w:tc>
        <w:tc>
          <w:tcPr>
            <w:tcW w:w="3685" w:type="dxa"/>
          </w:tcPr>
          <w:p w14:paraId="280F9AA1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Почта:</w:t>
            </w:r>
            <w:r w:rsidRPr="000B6F7A">
              <w:rPr>
                <w:sz w:val="24"/>
                <w:szCs w:val="24"/>
                <w:lang w:val="en-US"/>
              </w:rPr>
              <w:t>kanik</w:t>
            </w:r>
            <w:r w:rsidRPr="000B6F7A">
              <w:rPr>
                <w:sz w:val="24"/>
                <w:szCs w:val="24"/>
              </w:rPr>
              <w:t>@</w:t>
            </w:r>
            <w:r w:rsidRPr="000B6F7A">
              <w:rPr>
                <w:sz w:val="24"/>
                <w:szCs w:val="24"/>
                <w:lang w:val="en-US"/>
              </w:rPr>
              <w:t>mail</w:t>
            </w:r>
            <w:r w:rsidRPr="000B6F7A">
              <w:rPr>
                <w:sz w:val="24"/>
                <w:szCs w:val="24"/>
              </w:rPr>
              <w:t>.</w:t>
            </w:r>
            <w:r w:rsidRPr="000B6F7A">
              <w:rPr>
                <w:sz w:val="24"/>
                <w:szCs w:val="24"/>
                <w:lang w:val="en-US"/>
              </w:rPr>
              <w:t>ru</w:t>
            </w:r>
          </w:p>
        </w:tc>
      </w:tr>
      <w:tr w:rsidR="008F305A" w:rsidRPr="000B6F7A" w14:paraId="512F2B24" w14:textId="77777777" w:rsidTr="00D02EDE">
        <w:tc>
          <w:tcPr>
            <w:tcW w:w="3969" w:type="dxa"/>
          </w:tcPr>
          <w:p w14:paraId="510F6149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Окончание приема предварительных заявок</w:t>
            </w:r>
          </w:p>
        </w:tc>
        <w:tc>
          <w:tcPr>
            <w:tcW w:w="1843" w:type="dxa"/>
          </w:tcPr>
          <w:p w14:paraId="56140D80" w14:textId="77777777" w:rsidR="008F305A" w:rsidRPr="000B6F7A" w:rsidRDefault="000752E4" w:rsidP="00D02E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07.12</w:t>
            </w:r>
            <w:r w:rsidR="008F305A">
              <w:rPr>
                <w:b/>
                <w:sz w:val="24"/>
                <w:szCs w:val="24"/>
                <w:u w:val="single"/>
              </w:rPr>
              <w:t>.22</w:t>
            </w:r>
          </w:p>
        </w:tc>
        <w:tc>
          <w:tcPr>
            <w:tcW w:w="3685" w:type="dxa"/>
          </w:tcPr>
          <w:p w14:paraId="5A56DB7D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Почта:</w:t>
            </w:r>
            <w:r w:rsidRPr="000B6F7A">
              <w:rPr>
                <w:sz w:val="24"/>
                <w:szCs w:val="24"/>
                <w:lang w:val="en-US"/>
              </w:rPr>
              <w:t>kanik</w:t>
            </w:r>
            <w:r w:rsidRPr="000B6F7A">
              <w:rPr>
                <w:sz w:val="24"/>
                <w:szCs w:val="24"/>
              </w:rPr>
              <w:t>@</w:t>
            </w:r>
            <w:r w:rsidRPr="000B6F7A">
              <w:rPr>
                <w:sz w:val="24"/>
                <w:szCs w:val="24"/>
                <w:lang w:val="en-US"/>
              </w:rPr>
              <w:t>mail</w:t>
            </w:r>
            <w:r w:rsidRPr="000B6F7A">
              <w:rPr>
                <w:sz w:val="24"/>
                <w:szCs w:val="24"/>
              </w:rPr>
              <w:t>.</w:t>
            </w:r>
            <w:r w:rsidRPr="000B6F7A">
              <w:rPr>
                <w:sz w:val="24"/>
                <w:szCs w:val="24"/>
                <w:lang w:val="en-US"/>
              </w:rPr>
              <w:t>ru</w:t>
            </w:r>
          </w:p>
        </w:tc>
      </w:tr>
      <w:tr w:rsidR="008F305A" w:rsidRPr="000B6F7A" w14:paraId="7796A0B4" w14:textId="77777777" w:rsidTr="00D02EDE">
        <w:tc>
          <w:tcPr>
            <w:tcW w:w="3969" w:type="dxa"/>
          </w:tcPr>
          <w:p w14:paraId="1996F107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Регистрация участников,</w:t>
            </w:r>
          </w:p>
          <w:p w14:paraId="4EA95110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технический и медицинский контроль</w:t>
            </w:r>
          </w:p>
        </w:tc>
        <w:tc>
          <w:tcPr>
            <w:tcW w:w="1843" w:type="dxa"/>
          </w:tcPr>
          <w:p w14:paraId="5097C381" w14:textId="77777777" w:rsidR="008F305A" w:rsidRPr="000B6F7A" w:rsidRDefault="000752E4" w:rsidP="00D02E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10.12</w:t>
            </w:r>
            <w:r w:rsidR="008F305A">
              <w:rPr>
                <w:b/>
                <w:sz w:val="24"/>
                <w:szCs w:val="24"/>
                <w:u w:val="single"/>
              </w:rPr>
              <w:t>.22</w:t>
            </w:r>
          </w:p>
          <w:p w14:paraId="69340CE5" w14:textId="77777777" w:rsidR="008F305A" w:rsidRPr="000B6F7A" w:rsidRDefault="008F305A" w:rsidP="00D0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– 9</w:t>
            </w:r>
            <w:r w:rsidRPr="000B6F7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14:paraId="0CDF8FA7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парк стоянка, судейская площадка</w:t>
            </w:r>
          </w:p>
        </w:tc>
      </w:tr>
      <w:tr w:rsidR="008F305A" w:rsidRPr="000B6F7A" w14:paraId="44D5E5A7" w14:textId="77777777" w:rsidTr="00D02EDE">
        <w:tc>
          <w:tcPr>
            <w:tcW w:w="3969" w:type="dxa"/>
          </w:tcPr>
          <w:p w14:paraId="68A00B94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Собрание участников</w:t>
            </w:r>
          </w:p>
        </w:tc>
        <w:tc>
          <w:tcPr>
            <w:tcW w:w="1843" w:type="dxa"/>
          </w:tcPr>
          <w:p w14:paraId="5EE92613" w14:textId="77777777" w:rsidR="008F305A" w:rsidRPr="000B6F7A" w:rsidRDefault="008F305A" w:rsidP="00D0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0B6F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</w:t>
            </w:r>
            <w:r w:rsidRPr="000B6F7A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316683AA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8F305A" w:rsidRPr="000B6F7A" w14:paraId="2684DE42" w14:textId="77777777" w:rsidTr="00D02EDE">
        <w:tc>
          <w:tcPr>
            <w:tcW w:w="3969" w:type="dxa"/>
          </w:tcPr>
          <w:p w14:paraId="5CD809CA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 xml:space="preserve">Свободная тренировка по классам и хронометрируемая тренировка. </w:t>
            </w:r>
          </w:p>
        </w:tc>
        <w:tc>
          <w:tcPr>
            <w:tcW w:w="1843" w:type="dxa"/>
          </w:tcPr>
          <w:p w14:paraId="66FC6738" w14:textId="77777777" w:rsidR="008F305A" w:rsidRPr="000B6F7A" w:rsidRDefault="008F305A" w:rsidP="00D0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B6F7A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0</w:t>
            </w:r>
            <w:r w:rsidRPr="000B6F7A">
              <w:rPr>
                <w:sz w:val="24"/>
                <w:szCs w:val="24"/>
              </w:rPr>
              <w:t>.50</w:t>
            </w:r>
          </w:p>
        </w:tc>
        <w:tc>
          <w:tcPr>
            <w:tcW w:w="3685" w:type="dxa"/>
          </w:tcPr>
          <w:p w14:paraId="7C10AB34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8F305A" w:rsidRPr="000B6F7A" w14:paraId="080E7832" w14:textId="77777777" w:rsidTr="00D02EDE">
        <w:tc>
          <w:tcPr>
            <w:tcW w:w="3969" w:type="dxa"/>
          </w:tcPr>
          <w:p w14:paraId="524F40E6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Открытие соревнований</w:t>
            </w:r>
          </w:p>
        </w:tc>
        <w:tc>
          <w:tcPr>
            <w:tcW w:w="1843" w:type="dxa"/>
          </w:tcPr>
          <w:p w14:paraId="457996DD" w14:textId="77777777" w:rsidR="008F305A" w:rsidRPr="000B6F7A" w:rsidRDefault="008F305A" w:rsidP="00D0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B6F7A">
              <w:rPr>
                <w:sz w:val="24"/>
                <w:szCs w:val="24"/>
                <w:lang w:val="en-US"/>
              </w:rPr>
              <w:t>.</w:t>
            </w:r>
            <w:r w:rsidRPr="000B6F7A">
              <w:rPr>
                <w:sz w:val="24"/>
                <w:szCs w:val="24"/>
              </w:rPr>
              <w:t>0</w:t>
            </w:r>
            <w:r w:rsidRPr="000B6F7A">
              <w:rPr>
                <w:sz w:val="24"/>
                <w:szCs w:val="24"/>
                <w:lang w:val="en-US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0B6F7A">
              <w:rPr>
                <w:sz w:val="24"/>
                <w:szCs w:val="24"/>
                <w:lang w:val="en-US"/>
              </w:rPr>
              <w:t>.</w:t>
            </w:r>
            <w:r w:rsidRPr="000B6F7A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649D77EC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8F305A" w:rsidRPr="000B6F7A" w14:paraId="59381675" w14:textId="77777777" w:rsidTr="00D02EDE">
        <w:tc>
          <w:tcPr>
            <w:tcW w:w="3969" w:type="dxa"/>
          </w:tcPr>
          <w:p w14:paraId="2E25D960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Заезды по классам</w:t>
            </w:r>
          </w:p>
        </w:tc>
        <w:tc>
          <w:tcPr>
            <w:tcW w:w="1843" w:type="dxa"/>
          </w:tcPr>
          <w:p w14:paraId="7D110F17" w14:textId="77777777" w:rsidR="008F305A" w:rsidRPr="000B6F7A" w:rsidRDefault="008F305A" w:rsidP="00D0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11.30-16.00</w:t>
            </w:r>
            <w:r w:rsidRPr="000B6F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27CCFAF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8F305A" w:rsidRPr="000B6F7A" w14:paraId="7BC00514" w14:textId="77777777" w:rsidTr="00D02EDE">
        <w:tc>
          <w:tcPr>
            <w:tcW w:w="3969" w:type="dxa"/>
          </w:tcPr>
          <w:p w14:paraId="57C274F2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Награждение победителей и призёров</w:t>
            </w:r>
          </w:p>
        </w:tc>
        <w:tc>
          <w:tcPr>
            <w:tcW w:w="1843" w:type="dxa"/>
          </w:tcPr>
          <w:p w14:paraId="5A0D5E13" w14:textId="77777777" w:rsidR="008F305A" w:rsidRPr="000B6F7A" w:rsidRDefault="008F305A" w:rsidP="00D0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</w:t>
            </w:r>
            <w:r w:rsidRPr="000B6F7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14:paraId="4DDEE9E6" w14:textId="77777777" w:rsidR="008F305A" w:rsidRPr="000B6F7A" w:rsidRDefault="008F305A" w:rsidP="00D02EDE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</w:tbl>
    <w:p w14:paraId="108FB905" w14:textId="77777777" w:rsidR="008F305A" w:rsidRPr="000B6F7A" w:rsidRDefault="008F305A" w:rsidP="008F305A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14:paraId="74B9A5E4" w14:textId="77777777" w:rsidR="008F305A" w:rsidRPr="000B6F7A" w:rsidRDefault="008F305A" w:rsidP="008F305A">
      <w:pPr>
        <w:tabs>
          <w:tab w:val="left" w:pos="0"/>
        </w:tabs>
        <w:autoSpaceDE/>
        <w:rPr>
          <w:i/>
          <w:sz w:val="24"/>
          <w:szCs w:val="24"/>
          <w:u w:val="single"/>
        </w:rPr>
      </w:pPr>
      <w:r w:rsidRPr="000B6F7A">
        <w:rPr>
          <w:i/>
          <w:sz w:val="24"/>
          <w:szCs w:val="24"/>
          <w:u w:val="single"/>
        </w:rPr>
        <w:t>Уточненное расписание будет объявлено после проведения АП</w:t>
      </w:r>
    </w:p>
    <w:p w14:paraId="111E1B0F" w14:textId="77777777" w:rsidR="008F305A" w:rsidRPr="000B6F7A" w:rsidRDefault="008F305A" w:rsidP="008F305A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14:paraId="4B00D269" w14:textId="77777777" w:rsidR="008F305A" w:rsidRPr="0090668E" w:rsidRDefault="008F305A" w:rsidP="0090668E">
      <w:pPr>
        <w:pStyle w:val="af0"/>
        <w:numPr>
          <w:ilvl w:val="0"/>
          <w:numId w:val="3"/>
        </w:num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90668E">
        <w:rPr>
          <w:b/>
          <w:sz w:val="24"/>
          <w:szCs w:val="24"/>
        </w:rPr>
        <w:t>СВЕДЕНИЯ О ТРАССЕ</w:t>
      </w:r>
    </w:p>
    <w:p w14:paraId="7994D651" w14:textId="77777777" w:rsidR="0090668E" w:rsidRPr="0090668E" w:rsidRDefault="0090668E" w:rsidP="0090668E">
      <w:pPr>
        <w:pStyle w:val="af0"/>
        <w:tabs>
          <w:tab w:val="left" w:pos="0"/>
        </w:tabs>
        <w:autoSpaceDE/>
        <w:ind w:left="1065"/>
        <w:rPr>
          <w:b/>
          <w:sz w:val="24"/>
          <w:szCs w:val="24"/>
        </w:rPr>
      </w:pPr>
    </w:p>
    <w:p w14:paraId="5DEEC8E6" w14:textId="77777777" w:rsidR="008F305A" w:rsidRPr="000D69C2" w:rsidRDefault="008F305A" w:rsidP="008F305A">
      <w:pPr>
        <w:numPr>
          <w:ilvl w:val="1"/>
          <w:numId w:val="6"/>
        </w:numPr>
        <w:tabs>
          <w:tab w:val="clear" w:pos="3185"/>
          <w:tab w:val="num" w:pos="0"/>
        </w:tabs>
        <w:autoSpaceDN w:val="0"/>
        <w:ind w:left="0" w:firstLine="567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5.1.</w:t>
      </w:r>
      <w:r w:rsidRPr="000B6F7A">
        <w:rPr>
          <w:sz w:val="24"/>
          <w:szCs w:val="24"/>
        </w:rPr>
        <w:tab/>
      </w:r>
      <w:r w:rsidRPr="00AD08F2">
        <w:rPr>
          <w:sz w:val="24"/>
          <w:szCs w:val="24"/>
          <w:shd w:val="clear" w:color="auto" w:fill="FFFFFF"/>
        </w:rPr>
        <w:t>Трасса расположена на территории Центра по автомотоспорту ЦСКА г.п.Калининец</w:t>
      </w:r>
      <w:r w:rsidRPr="00AD08F2">
        <w:rPr>
          <w:rStyle w:val="apple-converted-space"/>
          <w:sz w:val="24"/>
          <w:szCs w:val="24"/>
          <w:shd w:val="clear" w:color="auto" w:fill="FFFFFF"/>
        </w:rPr>
        <w:t>. Д</w:t>
      </w:r>
      <w:r w:rsidRPr="00AD08F2">
        <w:rPr>
          <w:sz w:val="24"/>
          <w:szCs w:val="24"/>
          <w:shd w:val="clear" w:color="auto" w:fill="FFFFFF"/>
        </w:rPr>
        <w:t>лина трассы 1100 метров. Минимальная ширина трассы 12</w:t>
      </w:r>
      <w:r w:rsidRPr="00AD08F2">
        <w:rPr>
          <w:sz w:val="24"/>
          <w:szCs w:val="24"/>
        </w:rPr>
        <w:t xml:space="preserve"> </w:t>
      </w:r>
      <w:r w:rsidRPr="00AD08F2">
        <w:rPr>
          <w:sz w:val="24"/>
          <w:szCs w:val="24"/>
          <w:shd w:val="clear" w:color="auto" w:fill="FFFFFF"/>
        </w:rPr>
        <w:t>метров. Перепад высот – до 2 метров.</w:t>
      </w:r>
      <w:r w:rsidRPr="00AD08F2">
        <w:rPr>
          <w:sz w:val="24"/>
          <w:szCs w:val="24"/>
        </w:rPr>
        <w:t xml:space="preserve"> Покрытие трассы – </w:t>
      </w:r>
      <w:r>
        <w:rPr>
          <w:sz w:val="24"/>
          <w:szCs w:val="24"/>
        </w:rPr>
        <w:t>песок, глина</w:t>
      </w:r>
      <w:r w:rsidRPr="000D69C2">
        <w:rPr>
          <w:sz w:val="24"/>
          <w:szCs w:val="24"/>
          <w:lang w:eastAsia="ru-RU"/>
        </w:rPr>
        <w:t>.</w:t>
      </w:r>
    </w:p>
    <w:p w14:paraId="2C9E19EA" w14:textId="77777777" w:rsidR="008F305A" w:rsidRPr="000D69C2" w:rsidRDefault="008F305A" w:rsidP="008F305A">
      <w:pPr>
        <w:numPr>
          <w:ilvl w:val="1"/>
          <w:numId w:val="6"/>
        </w:numPr>
        <w:tabs>
          <w:tab w:val="clear" w:pos="3185"/>
          <w:tab w:val="num" w:pos="0"/>
        </w:tabs>
        <w:autoSpaceDN w:val="0"/>
        <w:ind w:left="0" w:firstLine="567"/>
        <w:jc w:val="both"/>
        <w:rPr>
          <w:sz w:val="24"/>
          <w:szCs w:val="24"/>
        </w:rPr>
      </w:pPr>
      <w:r w:rsidRPr="000D69C2">
        <w:rPr>
          <w:sz w:val="24"/>
          <w:szCs w:val="24"/>
        </w:rPr>
        <w:t>5.2. Трасса соответствует требованиям, предъявляемым к трассам для автомобильно</w:t>
      </w:r>
      <w:r>
        <w:rPr>
          <w:sz w:val="24"/>
          <w:szCs w:val="24"/>
        </w:rPr>
        <w:t>го кросса (Приложение 1 к ПРК-20</w:t>
      </w:r>
      <w:r w:rsidRPr="000D69C2">
        <w:rPr>
          <w:sz w:val="24"/>
          <w:szCs w:val="24"/>
        </w:rPr>
        <w:t>). На трассе применяется флаговая сигнализация</w:t>
      </w:r>
      <w:r>
        <w:rPr>
          <w:sz w:val="24"/>
          <w:szCs w:val="24"/>
        </w:rPr>
        <w:t>, согласно Приложения 6 к ПРК-20</w:t>
      </w:r>
      <w:r w:rsidRPr="000D69C2">
        <w:rPr>
          <w:sz w:val="24"/>
          <w:szCs w:val="24"/>
        </w:rPr>
        <w:t>. Старт дается с помощью флаговой сигнализации или светов</w:t>
      </w:r>
      <w:r>
        <w:rPr>
          <w:sz w:val="24"/>
          <w:szCs w:val="24"/>
        </w:rPr>
        <w:t>ой</w:t>
      </w:r>
      <w:r w:rsidRPr="000D69C2">
        <w:rPr>
          <w:sz w:val="24"/>
          <w:szCs w:val="24"/>
        </w:rPr>
        <w:t xml:space="preserve"> сигнализаци</w:t>
      </w:r>
      <w:r>
        <w:rPr>
          <w:sz w:val="24"/>
          <w:szCs w:val="24"/>
        </w:rPr>
        <w:t>и</w:t>
      </w:r>
      <w:r w:rsidRPr="000D69C2">
        <w:rPr>
          <w:sz w:val="24"/>
          <w:szCs w:val="24"/>
        </w:rPr>
        <w:t>.</w:t>
      </w:r>
    </w:p>
    <w:p w14:paraId="4854F13C" w14:textId="77777777" w:rsidR="008F305A" w:rsidRPr="000B6F7A" w:rsidRDefault="008F305A" w:rsidP="008F305A">
      <w:pPr>
        <w:autoSpaceDN w:val="0"/>
        <w:ind w:firstLine="567"/>
        <w:jc w:val="both"/>
        <w:rPr>
          <w:sz w:val="24"/>
          <w:szCs w:val="24"/>
        </w:rPr>
      </w:pPr>
    </w:p>
    <w:p w14:paraId="7DB772B8" w14:textId="77777777" w:rsidR="008F305A" w:rsidRDefault="008F305A" w:rsidP="008F305A">
      <w:pPr>
        <w:numPr>
          <w:ilvl w:val="0"/>
          <w:numId w:val="27"/>
        </w:numPr>
        <w:tabs>
          <w:tab w:val="clear" w:pos="99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УСЛОВИЯ ПРОВЕДЕНИЯ СОРЕВНОВАНИЙ</w:t>
      </w:r>
    </w:p>
    <w:p w14:paraId="01B8FA94" w14:textId="77777777" w:rsidR="0090668E" w:rsidRDefault="0090668E" w:rsidP="0090668E">
      <w:pPr>
        <w:autoSpaceDE/>
        <w:rPr>
          <w:b/>
          <w:sz w:val="24"/>
          <w:szCs w:val="24"/>
        </w:rPr>
      </w:pPr>
    </w:p>
    <w:p w14:paraId="3071AB73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Система заездов будет определена и объявлена участникам после проведения административной проверки и вывешена на информационном табло.</w:t>
      </w:r>
    </w:p>
    <w:p w14:paraId="13CB30A7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Старт заездов дается с места.</w:t>
      </w:r>
    </w:p>
    <w:p w14:paraId="751620ED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После старта заезда участники следующего заезда выезжают в предстартовую зону и готовятся к выезду на стартовую позицию. Выезд на старт производится по команде судьи на старте.</w:t>
      </w:r>
    </w:p>
    <w:p w14:paraId="6CFA0F05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Водители, опоздавшие на старт, к участию в заезде не допускаются. Контрольное время прибытия на старт – 2 мин. после финиша предыдущего заезда.</w:t>
      </w:r>
    </w:p>
    <w:p w14:paraId="501F1473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Наказание за фальстарт в соответствии с ПРК-</w:t>
      </w:r>
      <w:r>
        <w:rPr>
          <w:sz w:val="24"/>
          <w:szCs w:val="24"/>
        </w:rPr>
        <w:t>20</w:t>
      </w:r>
      <w:r w:rsidRPr="00FE79B2">
        <w:rPr>
          <w:sz w:val="24"/>
          <w:szCs w:val="24"/>
        </w:rPr>
        <w:t>.</w:t>
      </w:r>
    </w:p>
    <w:p w14:paraId="53604D54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При движении по трассе спортсмен должен соблюдать «Правила поведения на трассе» (Приложение к СК РАФ). Водители, нарушившие правила наказываются в соответствии со сводной таблицей пенализации (Приложение 7 к ПРК-</w:t>
      </w:r>
      <w:r>
        <w:rPr>
          <w:sz w:val="24"/>
          <w:szCs w:val="24"/>
        </w:rPr>
        <w:t>2</w:t>
      </w:r>
      <w:r w:rsidRPr="005C7C03">
        <w:rPr>
          <w:sz w:val="24"/>
          <w:szCs w:val="24"/>
        </w:rPr>
        <w:t>0</w:t>
      </w:r>
      <w:r w:rsidRPr="00FE79B2">
        <w:rPr>
          <w:sz w:val="24"/>
          <w:szCs w:val="24"/>
        </w:rPr>
        <w:t>).</w:t>
      </w:r>
    </w:p>
    <w:p w14:paraId="30836948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Система хронометража. Оба зачетных круга хронометрируются системой электронного хронометража</w:t>
      </w:r>
      <w:r>
        <w:rPr>
          <w:sz w:val="24"/>
          <w:szCs w:val="24"/>
        </w:rPr>
        <w:t>. В</w:t>
      </w:r>
      <w:r w:rsidRPr="00FE79B2">
        <w:rPr>
          <w:sz w:val="24"/>
          <w:szCs w:val="24"/>
        </w:rPr>
        <w:t xml:space="preserve"> аварийном случае</w:t>
      </w:r>
      <w:r>
        <w:rPr>
          <w:sz w:val="24"/>
          <w:szCs w:val="24"/>
        </w:rPr>
        <w:t xml:space="preserve"> -</w:t>
      </w:r>
      <w:r w:rsidRPr="00FE79B2">
        <w:rPr>
          <w:sz w:val="24"/>
          <w:szCs w:val="24"/>
        </w:rPr>
        <w:t xml:space="preserve"> в ручном режиме</w:t>
      </w:r>
      <w:r>
        <w:rPr>
          <w:sz w:val="24"/>
          <w:szCs w:val="24"/>
        </w:rPr>
        <w:t>,</w:t>
      </w:r>
      <w:r w:rsidRPr="00FE79B2">
        <w:rPr>
          <w:sz w:val="24"/>
          <w:szCs w:val="24"/>
        </w:rPr>
        <w:t xml:space="preserve"> с точностью до 0,1 сек. Стоимость аренды датчика хронометража составляет 500 (пятьсот) рублей.</w:t>
      </w:r>
    </w:p>
    <w:p w14:paraId="3C6AB9DC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После окончания финального заезда все автомобили</w:t>
      </w:r>
      <w:r>
        <w:rPr>
          <w:sz w:val="24"/>
          <w:szCs w:val="24"/>
        </w:rPr>
        <w:t xml:space="preserve"> </w:t>
      </w:r>
      <w:r w:rsidRPr="00FE79B2">
        <w:rPr>
          <w:sz w:val="24"/>
          <w:szCs w:val="24"/>
        </w:rPr>
        <w:t>без остановки заезжают в закрытый парк</w:t>
      </w:r>
      <w:r>
        <w:rPr>
          <w:sz w:val="24"/>
          <w:szCs w:val="24"/>
        </w:rPr>
        <w:t xml:space="preserve">. </w:t>
      </w:r>
      <w:r w:rsidRPr="00FE79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E79B2">
        <w:rPr>
          <w:sz w:val="24"/>
          <w:szCs w:val="24"/>
        </w:rPr>
        <w:t>рганизатор вправе проверить любые автомобили на предмет соответствия техническим требованиям. Время</w:t>
      </w:r>
      <w:r>
        <w:rPr>
          <w:sz w:val="24"/>
          <w:szCs w:val="24"/>
        </w:rPr>
        <w:t>,</w:t>
      </w:r>
      <w:r w:rsidRPr="00FE79B2">
        <w:rPr>
          <w:sz w:val="24"/>
          <w:szCs w:val="24"/>
        </w:rPr>
        <w:t xml:space="preserve"> установленное для подачи протеста</w:t>
      </w:r>
      <w:r>
        <w:rPr>
          <w:sz w:val="24"/>
          <w:szCs w:val="24"/>
        </w:rPr>
        <w:t xml:space="preserve"> -</w:t>
      </w:r>
      <w:r w:rsidRPr="00FE79B2">
        <w:rPr>
          <w:sz w:val="24"/>
          <w:szCs w:val="24"/>
        </w:rPr>
        <w:t xml:space="preserve"> 30 минут. Водитель должен сам поставить автомобиль в закрытый парк и в течение 5 минут покинуть зону Закрытого парка. </w:t>
      </w:r>
    </w:p>
    <w:p w14:paraId="65690A6E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 xml:space="preserve">Перед заездами в классе Д3-Мини будет проводиться взвешивание. После заездов у первых четырех автомобилей будет проводиться вскрытие моторов техническим комиссаром. </w:t>
      </w:r>
    </w:p>
    <w:p w14:paraId="09C2122E" w14:textId="77777777" w:rsidR="008F305A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Организатор вводит обязательную заправку автомобилей в спортивной дисциплине кросс «Д3-мини» топливом</w:t>
      </w:r>
      <w:r>
        <w:rPr>
          <w:sz w:val="24"/>
          <w:szCs w:val="24"/>
        </w:rPr>
        <w:t>,</w:t>
      </w:r>
      <w:r w:rsidRPr="00FE79B2">
        <w:rPr>
          <w:sz w:val="24"/>
          <w:szCs w:val="24"/>
        </w:rPr>
        <w:t xml:space="preserve"> предоставленным фирмой «</w:t>
      </w:r>
      <w:r w:rsidRPr="00FE79B2">
        <w:rPr>
          <w:sz w:val="24"/>
          <w:szCs w:val="24"/>
          <w:lang w:val="en-US"/>
        </w:rPr>
        <w:t>Sky</w:t>
      </w:r>
      <w:r w:rsidRPr="00FE79B2">
        <w:rPr>
          <w:sz w:val="24"/>
          <w:szCs w:val="24"/>
        </w:rPr>
        <w:t>-</w:t>
      </w:r>
      <w:r w:rsidRPr="00FE79B2">
        <w:rPr>
          <w:sz w:val="24"/>
          <w:szCs w:val="24"/>
          <w:lang w:val="en-US"/>
        </w:rPr>
        <w:t>Fuels</w:t>
      </w:r>
      <w:r w:rsidRPr="00FE79B2">
        <w:rPr>
          <w:sz w:val="24"/>
          <w:szCs w:val="24"/>
        </w:rPr>
        <w:t>», что соответствует техническим требованиям</w:t>
      </w:r>
      <w:r>
        <w:rPr>
          <w:sz w:val="24"/>
          <w:szCs w:val="24"/>
        </w:rPr>
        <w:t xml:space="preserve"> для</w:t>
      </w:r>
      <w:r w:rsidRPr="00FE79B2">
        <w:rPr>
          <w:sz w:val="24"/>
          <w:szCs w:val="24"/>
        </w:rPr>
        <w:t xml:space="preserve"> двигателя HONDA GX-200 МОДЕЛИ SX4 И RHQ4 и двигателя LIFAN 168F2 (ДБГ </w:t>
      </w:r>
      <w:r w:rsidRPr="00FE79B2">
        <w:rPr>
          <w:sz w:val="24"/>
          <w:szCs w:val="24"/>
        </w:rPr>
        <w:lastRenderedPageBreak/>
        <w:t>6,5)(класс Д3-мини). Контроль топлива осуществляется в течении всего соревнования и после финальных заездов.</w:t>
      </w:r>
    </w:p>
    <w:p w14:paraId="7540179E" w14:textId="77777777" w:rsidR="008F305A" w:rsidRPr="001C05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1C05B2">
        <w:rPr>
          <w:sz w:val="24"/>
          <w:szCs w:val="24"/>
        </w:rPr>
        <w:t>Протесты подаются в соответствии со СК РАФ на имя Руководителя гонки. Сумма залога за протест составляет 5000 тысяч рублей. Протест на гоночные инциденты будет рассматриваться при предъявлении видео с видеокамеры (рекомендуем оснастить автомобили видеокамерами). При подаче протеста, связанного со вскрытием узлов и агрегатов</w:t>
      </w:r>
      <w:r>
        <w:rPr>
          <w:sz w:val="24"/>
          <w:szCs w:val="24"/>
        </w:rPr>
        <w:t>,</w:t>
      </w:r>
      <w:r w:rsidRPr="001C05B2">
        <w:rPr>
          <w:sz w:val="24"/>
          <w:szCs w:val="24"/>
        </w:rPr>
        <w:t xml:space="preserve"> дополнительно взимается 2500 руб.</w:t>
      </w:r>
    </w:p>
    <w:p w14:paraId="36D70F58" w14:textId="77777777" w:rsidR="008F305A" w:rsidRPr="00875B09" w:rsidRDefault="008F305A" w:rsidP="008F305A">
      <w:pPr>
        <w:tabs>
          <w:tab w:val="left" w:pos="1120"/>
        </w:tabs>
        <w:autoSpaceDE/>
        <w:ind w:left="420"/>
        <w:jc w:val="both"/>
        <w:rPr>
          <w:b/>
          <w:i/>
          <w:sz w:val="24"/>
          <w:szCs w:val="24"/>
        </w:rPr>
      </w:pPr>
    </w:p>
    <w:p w14:paraId="7374820D" w14:textId="77777777" w:rsidR="008F305A" w:rsidRDefault="008F305A" w:rsidP="008F305A">
      <w:pPr>
        <w:autoSpaceDE/>
        <w:ind w:left="426"/>
        <w:rPr>
          <w:sz w:val="24"/>
          <w:szCs w:val="24"/>
        </w:rPr>
      </w:pPr>
      <w:r w:rsidRPr="00FE79B2">
        <w:rPr>
          <w:sz w:val="24"/>
          <w:szCs w:val="24"/>
        </w:rPr>
        <w:t>Настоящий Регламент явля</w:t>
      </w:r>
      <w:r>
        <w:rPr>
          <w:sz w:val="24"/>
          <w:szCs w:val="24"/>
        </w:rPr>
        <w:t>е</w:t>
      </w:r>
      <w:r w:rsidRPr="00FE79B2">
        <w:rPr>
          <w:sz w:val="24"/>
          <w:szCs w:val="24"/>
        </w:rPr>
        <w:t>тся официальным приглашением на соревнования.</w:t>
      </w:r>
    </w:p>
    <w:p w14:paraId="57AE19D1" w14:textId="77777777" w:rsidR="008F305A" w:rsidRPr="00FE79B2" w:rsidRDefault="008F305A" w:rsidP="008F305A">
      <w:pPr>
        <w:autoSpaceDE/>
        <w:ind w:left="426"/>
        <w:rPr>
          <w:sz w:val="24"/>
          <w:szCs w:val="24"/>
        </w:rPr>
      </w:pPr>
    </w:p>
    <w:p w14:paraId="4D2152BF" w14:textId="77777777" w:rsidR="008F305A" w:rsidRPr="00FE79B2" w:rsidRDefault="008F305A" w:rsidP="008F305A">
      <w:pPr>
        <w:autoSpaceDE/>
        <w:ind w:left="426"/>
        <w:rPr>
          <w:sz w:val="24"/>
          <w:szCs w:val="24"/>
        </w:rPr>
      </w:pPr>
      <w:r w:rsidRPr="00FE79B2">
        <w:rPr>
          <w:sz w:val="24"/>
          <w:szCs w:val="24"/>
        </w:rPr>
        <w:t>По всем вопросам обращаться –</w:t>
      </w:r>
      <w:r w:rsidRPr="00FE79B2">
        <w:rPr>
          <w:sz w:val="26"/>
          <w:szCs w:val="26"/>
        </w:rPr>
        <w:t xml:space="preserve"> </w:t>
      </w:r>
      <w:r w:rsidRPr="00FE79B2">
        <w:rPr>
          <w:sz w:val="24"/>
          <w:szCs w:val="24"/>
        </w:rPr>
        <w:t>Николаева Екатерина 89269929904.</w:t>
      </w:r>
    </w:p>
    <w:p w14:paraId="127051D7" w14:textId="77777777" w:rsidR="008F305A" w:rsidRPr="00FE79B2" w:rsidRDefault="008F305A" w:rsidP="008F305A">
      <w:pPr>
        <w:tabs>
          <w:tab w:val="num" w:pos="1134"/>
        </w:tabs>
        <w:autoSpaceDE/>
        <w:ind w:firstLine="426"/>
        <w:rPr>
          <w:sz w:val="24"/>
          <w:szCs w:val="24"/>
        </w:rPr>
      </w:pPr>
    </w:p>
    <w:p w14:paraId="7A006085" w14:textId="77777777" w:rsidR="008F305A" w:rsidRPr="000B6F7A" w:rsidRDefault="008F305A" w:rsidP="008F305A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14:paraId="7B83D017" w14:textId="77777777" w:rsidR="008F305A" w:rsidRPr="000B6F7A" w:rsidRDefault="008F305A" w:rsidP="008F305A">
      <w:pPr>
        <w:numPr>
          <w:ilvl w:val="0"/>
          <w:numId w:val="28"/>
        </w:num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ДОПОЛНИТЕЛЬНАЯ ИНФОРМАЦИЯ</w:t>
      </w:r>
    </w:p>
    <w:p w14:paraId="0AD2F347" w14:textId="77777777" w:rsidR="008F305A" w:rsidRPr="000B6F7A" w:rsidRDefault="008F305A" w:rsidP="008F305A">
      <w:pPr>
        <w:tabs>
          <w:tab w:val="left" w:pos="0"/>
        </w:tabs>
        <w:autoSpaceDE/>
        <w:ind w:left="360"/>
        <w:rPr>
          <w:b/>
          <w:sz w:val="24"/>
          <w:szCs w:val="24"/>
        </w:rPr>
      </w:pPr>
    </w:p>
    <w:p w14:paraId="59CB9414" w14:textId="77777777" w:rsidR="008F305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занявшие призовые места, награждаются кубками, медалями и дипломами. Все протоколы выдаются по окончании соревнований.</w:t>
      </w:r>
    </w:p>
    <w:p w14:paraId="71FCA053" w14:textId="77777777" w:rsidR="008F305A" w:rsidRPr="000B6F7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Организационный (благотворительный) взнос составляет;</w:t>
      </w:r>
    </w:p>
    <w:p w14:paraId="039F80EC" w14:textId="77777777" w:rsidR="008F305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- Д3-мини –</w:t>
      </w:r>
      <w:r w:rsidRPr="000B6F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2000 руб.</w:t>
      </w:r>
    </w:p>
    <w:p w14:paraId="19219F73" w14:textId="77777777" w:rsidR="008F305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Д3-250 – 2500 руб.</w:t>
      </w:r>
    </w:p>
    <w:p w14:paraId="39EEBDB8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Д3-600 – 2500 руб.</w:t>
      </w:r>
    </w:p>
    <w:p w14:paraId="16F10580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- Д3-Юниор –</w:t>
      </w:r>
      <w:r w:rsidRPr="00C3659E">
        <w:rPr>
          <w:sz w:val="24"/>
          <w:szCs w:val="24"/>
        </w:rPr>
        <w:t xml:space="preserve"> </w:t>
      </w:r>
      <w:r>
        <w:rPr>
          <w:sz w:val="24"/>
          <w:szCs w:val="24"/>
        </w:rPr>
        <w:t>3000</w:t>
      </w:r>
      <w:r w:rsidRPr="000B6F7A">
        <w:rPr>
          <w:sz w:val="24"/>
          <w:szCs w:val="24"/>
        </w:rPr>
        <w:t xml:space="preserve"> руб.</w:t>
      </w:r>
    </w:p>
    <w:p w14:paraId="376CC82E" w14:textId="77777777" w:rsidR="008F305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- Д2-Юниор –</w:t>
      </w:r>
      <w:r w:rsidRPr="00C3659E">
        <w:rPr>
          <w:sz w:val="24"/>
          <w:szCs w:val="24"/>
        </w:rPr>
        <w:t xml:space="preserve"> </w:t>
      </w:r>
      <w:r>
        <w:rPr>
          <w:sz w:val="24"/>
          <w:szCs w:val="24"/>
        </w:rPr>
        <w:t>3000</w:t>
      </w:r>
      <w:r w:rsidRPr="000B6F7A">
        <w:rPr>
          <w:sz w:val="24"/>
          <w:szCs w:val="24"/>
        </w:rPr>
        <w:t xml:space="preserve"> руб.</w:t>
      </w:r>
    </w:p>
    <w:p w14:paraId="63486DE4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- Д2-Классика –</w:t>
      </w:r>
      <w:r w:rsidRPr="00C3659E">
        <w:rPr>
          <w:sz w:val="24"/>
          <w:szCs w:val="24"/>
        </w:rPr>
        <w:t xml:space="preserve"> </w:t>
      </w:r>
      <w:r>
        <w:rPr>
          <w:sz w:val="24"/>
          <w:szCs w:val="24"/>
        </w:rPr>
        <w:t>4000</w:t>
      </w:r>
      <w:r w:rsidRPr="000B6F7A">
        <w:rPr>
          <w:sz w:val="24"/>
          <w:szCs w:val="24"/>
        </w:rPr>
        <w:t xml:space="preserve"> руб.</w:t>
      </w:r>
    </w:p>
    <w:p w14:paraId="6CACB438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Д3-Спринт – 4000</w:t>
      </w:r>
      <w:r w:rsidRPr="000B6F7A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14:paraId="388AB3DE" w14:textId="77777777" w:rsidR="008F305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</w:t>
      </w:r>
      <w:r>
        <w:rPr>
          <w:sz w:val="24"/>
          <w:szCs w:val="24"/>
        </w:rPr>
        <w:t>Супер-1600 – 4000</w:t>
      </w:r>
      <w:r w:rsidRPr="000B6F7A">
        <w:rPr>
          <w:sz w:val="24"/>
          <w:szCs w:val="24"/>
        </w:rPr>
        <w:t xml:space="preserve"> руб.</w:t>
      </w:r>
    </w:p>
    <w:p w14:paraId="3C23184D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Д2Н – 4000 руб.</w:t>
      </w:r>
    </w:p>
    <w:p w14:paraId="296814D8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</w:p>
    <w:p w14:paraId="18F47844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Предварительные заявки (приложение 1) отправлять на адрес </w:t>
      </w:r>
      <w:r w:rsidRPr="000B6F7A">
        <w:rPr>
          <w:sz w:val="24"/>
          <w:szCs w:val="24"/>
          <w:lang w:val="en-US"/>
        </w:rPr>
        <w:t>E</w:t>
      </w:r>
      <w:r w:rsidRPr="000B6F7A">
        <w:rPr>
          <w:sz w:val="24"/>
          <w:szCs w:val="24"/>
        </w:rPr>
        <w:t>-</w:t>
      </w:r>
      <w:r w:rsidRPr="000B6F7A">
        <w:rPr>
          <w:sz w:val="24"/>
          <w:szCs w:val="24"/>
          <w:lang w:val="en-US"/>
        </w:rPr>
        <w:t>mail</w:t>
      </w:r>
      <w:r w:rsidRPr="000B6F7A">
        <w:rPr>
          <w:sz w:val="24"/>
          <w:szCs w:val="24"/>
        </w:rPr>
        <w:t xml:space="preserve">: </w:t>
      </w:r>
      <w:r w:rsidRPr="000B6F7A">
        <w:rPr>
          <w:sz w:val="24"/>
          <w:szCs w:val="24"/>
          <w:lang w:val="en-US"/>
        </w:rPr>
        <w:t>kanik</w:t>
      </w:r>
      <w:r w:rsidRPr="000B6F7A">
        <w:rPr>
          <w:sz w:val="24"/>
          <w:szCs w:val="24"/>
        </w:rPr>
        <w:t>@</w:t>
      </w:r>
      <w:r w:rsidRPr="000B6F7A">
        <w:rPr>
          <w:sz w:val="24"/>
          <w:szCs w:val="24"/>
          <w:lang w:val="en-US"/>
        </w:rPr>
        <w:t>mail</w:t>
      </w:r>
      <w:r w:rsidRPr="000B6F7A">
        <w:rPr>
          <w:sz w:val="24"/>
          <w:szCs w:val="24"/>
        </w:rPr>
        <w:t>.</w:t>
      </w:r>
      <w:r w:rsidRPr="000B6F7A">
        <w:rPr>
          <w:sz w:val="24"/>
          <w:szCs w:val="24"/>
          <w:lang w:val="en-US"/>
        </w:rPr>
        <w:t>ru</w:t>
      </w:r>
    </w:p>
    <w:p w14:paraId="75B67B5A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jc w:val="both"/>
        <w:rPr>
          <w:sz w:val="24"/>
          <w:szCs w:val="24"/>
        </w:rPr>
      </w:pPr>
    </w:p>
    <w:p w14:paraId="74A723CD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Организатор вправе уменьшить или освободить отдельных участников от уплаты взноса. </w:t>
      </w:r>
    </w:p>
    <w:p w14:paraId="4B157645" w14:textId="77777777" w:rsidR="008F305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4"/>
          <w:szCs w:val="24"/>
          <w:u w:val="single"/>
        </w:rPr>
      </w:pPr>
      <w:r w:rsidRPr="00DF43B5">
        <w:rPr>
          <w:b/>
          <w:sz w:val="24"/>
          <w:szCs w:val="24"/>
          <w:u w:val="single"/>
        </w:rPr>
        <w:t xml:space="preserve">При подаче заявки </w:t>
      </w:r>
      <w:r w:rsidR="00117664">
        <w:rPr>
          <w:b/>
          <w:sz w:val="24"/>
          <w:szCs w:val="24"/>
          <w:u w:val="single"/>
        </w:rPr>
        <w:t xml:space="preserve">после </w:t>
      </w:r>
      <w:r w:rsidR="000752E4">
        <w:rPr>
          <w:b/>
          <w:sz w:val="24"/>
          <w:szCs w:val="24"/>
          <w:u w:val="single"/>
        </w:rPr>
        <w:t>07.12</w:t>
      </w:r>
      <w:r>
        <w:rPr>
          <w:b/>
          <w:sz w:val="24"/>
          <w:szCs w:val="24"/>
          <w:u w:val="single"/>
        </w:rPr>
        <w:t>.2022г.</w:t>
      </w:r>
      <w:r w:rsidRPr="00DF43B5">
        <w:rPr>
          <w:b/>
          <w:sz w:val="24"/>
          <w:szCs w:val="24"/>
          <w:u w:val="single"/>
        </w:rPr>
        <w:t xml:space="preserve"> Организационный (благотворительный) увеличивается на 1000 рублей.</w:t>
      </w:r>
    </w:p>
    <w:p w14:paraId="11670638" w14:textId="77777777" w:rsidR="008F305A" w:rsidRPr="00DF43B5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 отсутствии наклеек организаторов на машине участника, взнос удваивается.</w:t>
      </w:r>
    </w:p>
    <w:p w14:paraId="38663AF5" w14:textId="77777777" w:rsidR="008F305A" w:rsidRPr="000B6F7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Командный взнос 1000 руб.</w:t>
      </w:r>
    </w:p>
    <w:p w14:paraId="44F08DB7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5B796E9C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5C953B4D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6410D0A3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7420EAFB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2DE3A35C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10FEC3C9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18A9B4D0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418A4B48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7176DA13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779911B2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4648D12D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728D7A65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389D66BC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097AFF76" w14:textId="77777777" w:rsidR="0026359D" w:rsidRPr="009D7C2C" w:rsidRDefault="0026359D" w:rsidP="00B518AD">
      <w:pPr>
        <w:autoSpaceDE/>
        <w:jc w:val="center"/>
        <w:rPr>
          <w:b/>
          <w:sz w:val="24"/>
          <w:szCs w:val="24"/>
        </w:rPr>
      </w:pPr>
    </w:p>
    <w:p w14:paraId="4EA6F814" w14:textId="77777777" w:rsidR="00DE708A" w:rsidRPr="009D7C2C" w:rsidRDefault="00DE708A" w:rsidP="00B518AD">
      <w:pPr>
        <w:autoSpaceDE/>
        <w:jc w:val="center"/>
        <w:rPr>
          <w:b/>
          <w:sz w:val="24"/>
          <w:szCs w:val="24"/>
        </w:rPr>
      </w:pPr>
    </w:p>
    <w:p w14:paraId="76880987" w14:textId="77777777" w:rsidR="0090170C" w:rsidRDefault="00466405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90170C">
        <w:rPr>
          <w:sz w:val="26"/>
          <w:szCs w:val="26"/>
        </w:rPr>
        <w:lastRenderedPageBreak/>
        <w:t>Приложение 1</w:t>
      </w:r>
    </w:p>
    <w:p w14:paraId="5BE28052" w14:textId="77777777" w:rsidR="0090170C" w:rsidRDefault="0090170C" w:rsidP="00BC72F7">
      <w:pPr>
        <w:ind w:left="-426" w:hanging="360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ЗАЯВКА НА УЧАСТИЕ</w:t>
      </w:r>
    </w:p>
    <w:p w14:paraId="1B61A26F" w14:textId="77777777" w:rsidR="0090170C" w:rsidRDefault="0090170C" w:rsidP="0090170C">
      <w:pPr>
        <w:rPr>
          <w:i/>
          <w:sz w:val="22"/>
          <w:szCs w:val="22"/>
          <w:u w:val="single"/>
        </w:rPr>
      </w:pPr>
    </w:p>
    <w:tbl>
      <w:tblPr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6723"/>
        <w:gridCol w:w="1213"/>
        <w:gridCol w:w="1306"/>
      </w:tblGrid>
      <w:tr w:rsidR="0090170C" w14:paraId="4AA7D07F" w14:textId="77777777" w:rsidTr="00BC72F7">
        <w:trPr>
          <w:cantSplit/>
          <w:trHeight w:val="1308"/>
          <w:jc w:val="center"/>
        </w:trPr>
        <w:tc>
          <w:tcPr>
            <w:tcW w:w="6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14:paraId="0BA12B3C" w14:textId="5EA1AA9F" w:rsidR="006A4F2A" w:rsidRDefault="000752E4" w:rsidP="006A4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>Кубок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 </w:t>
            </w:r>
            <w:r w:rsidR="008F305A" w:rsidRPr="008F305A">
              <w:rPr>
                <w:sz w:val="24"/>
                <w:szCs w:val="24"/>
              </w:rPr>
              <w:t>Московской Области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 </w:t>
            </w:r>
            <w:r w:rsidR="003C295A">
              <w:rPr>
                <w:sz w:val="24"/>
                <w:szCs w:val="24"/>
                <w:lang w:eastAsia="en-US" w:bidi="en-US"/>
              </w:rPr>
              <w:br/>
            </w:r>
            <w:r w:rsidR="00432DE1">
              <w:rPr>
                <w:sz w:val="24"/>
                <w:szCs w:val="24"/>
                <w:lang w:eastAsia="en-US" w:bidi="en-US"/>
              </w:rPr>
              <w:t xml:space="preserve">по </w:t>
            </w:r>
            <w:r w:rsidR="00C37B07">
              <w:rPr>
                <w:sz w:val="24"/>
                <w:szCs w:val="24"/>
                <w:lang w:eastAsia="en-US" w:bidi="en-US"/>
              </w:rPr>
              <w:t>крос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су </w:t>
            </w:r>
            <w:r w:rsidR="00973314">
              <w:rPr>
                <w:sz w:val="24"/>
                <w:szCs w:val="24"/>
                <w:lang w:eastAsia="en-US" w:bidi="en-US"/>
              </w:rPr>
              <w:br/>
            </w:r>
          </w:p>
          <w:p w14:paraId="41044509" w14:textId="77777777" w:rsidR="0090170C" w:rsidRPr="00973314" w:rsidRDefault="000752E4" w:rsidP="006A4F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>Калининец 10.12</w:t>
            </w:r>
            <w:r w:rsidR="002F67D1">
              <w:rPr>
                <w:sz w:val="24"/>
                <w:szCs w:val="24"/>
                <w:lang w:eastAsia="en-US" w:bidi="en-US"/>
              </w:rPr>
              <w:t>.2022</w:t>
            </w:r>
          </w:p>
          <w:p w14:paraId="5BD93280" w14:textId="77777777" w:rsidR="0090170C" w:rsidRPr="00CB2DAF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(наименование соревнования)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73363C" w14:textId="77777777" w:rsidR="0090170C" w:rsidRPr="00432DE1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спортивная дисциплина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47E8D" w14:textId="77777777" w:rsidR="0090170C" w:rsidRPr="00432DE1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стартовый №</w:t>
            </w:r>
          </w:p>
        </w:tc>
      </w:tr>
    </w:tbl>
    <w:p w14:paraId="22F679EC" w14:textId="77777777" w:rsidR="0090170C" w:rsidRPr="00432DE1" w:rsidRDefault="0090170C" w:rsidP="0090170C">
      <w:pPr>
        <w:rPr>
          <w:sz w:val="22"/>
          <w:szCs w:val="22"/>
          <w:lang w:eastAsia="en-US" w:bidi="en-US"/>
        </w:rPr>
      </w:pPr>
    </w:p>
    <w:tbl>
      <w:tblPr>
        <w:tblW w:w="9246" w:type="dxa"/>
        <w:jc w:val="center"/>
        <w:tblLook w:val="04A0" w:firstRow="1" w:lastRow="0" w:firstColumn="1" w:lastColumn="0" w:noHBand="0" w:noVBand="1"/>
      </w:tblPr>
      <w:tblGrid>
        <w:gridCol w:w="1205"/>
        <w:gridCol w:w="1618"/>
        <w:gridCol w:w="2075"/>
        <w:gridCol w:w="793"/>
        <w:gridCol w:w="1604"/>
        <w:gridCol w:w="1951"/>
      </w:tblGrid>
      <w:tr w:rsidR="0090170C" w14:paraId="14AFFAFB" w14:textId="77777777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4B007C8" w14:textId="77777777" w:rsidR="0090170C" w:rsidRPr="00432DE1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УЧАСТНИК (ЗАЯВИТЕЛЬ)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50277493" w14:textId="77777777" w:rsidR="0090170C" w:rsidRPr="00432DE1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АВТОМОБИЛЬ</w:t>
            </w:r>
          </w:p>
        </w:tc>
      </w:tr>
      <w:tr w:rsidR="0090170C" w14:paraId="37F8DA08" w14:textId="77777777" w:rsidTr="00BC72F7">
        <w:trPr>
          <w:cantSplit/>
          <w:trHeight w:val="276"/>
          <w:jc w:val="center"/>
        </w:trPr>
        <w:tc>
          <w:tcPr>
            <w:tcW w:w="48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E3C1EEA" w14:textId="77777777" w:rsidR="0090170C" w:rsidRPr="00432DE1" w:rsidRDefault="0090170C">
            <w:pPr>
              <w:suppressAutoHyphens/>
              <w:spacing w:line="27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434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37AC589" w14:textId="77777777" w:rsidR="0090170C" w:rsidRPr="00432DE1" w:rsidRDefault="0090170C">
            <w:pPr>
              <w:suppressAutoHyphens/>
              <w:spacing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№ спортивного технического паспорта:</w:t>
            </w:r>
          </w:p>
        </w:tc>
      </w:tr>
      <w:tr w:rsidR="0090170C" w14:paraId="78611623" w14:textId="77777777" w:rsidTr="00BC72F7">
        <w:trPr>
          <w:trHeight w:val="276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D146C3" w14:textId="77777777" w:rsidR="0090170C" w:rsidRPr="00432DE1" w:rsidRDefault="0090170C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948938" w14:textId="77777777" w:rsidR="0090170C" w:rsidRPr="00432DE1" w:rsidRDefault="0090170C">
            <w:pPr>
              <w:rPr>
                <w:sz w:val="18"/>
                <w:szCs w:val="18"/>
                <w:lang w:eastAsia="en-US" w:bidi="en-US"/>
              </w:rPr>
            </w:pPr>
          </w:p>
        </w:tc>
      </w:tr>
      <w:tr w:rsidR="0090170C" w14:paraId="10BA26B1" w14:textId="77777777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9B3307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0016630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Группа/класс:</w:t>
            </w:r>
          </w:p>
        </w:tc>
      </w:tr>
      <w:tr w:rsidR="0090170C" w14:paraId="58F847FD" w14:textId="77777777" w:rsidTr="00BC72F7">
        <w:trPr>
          <w:trHeight w:val="270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B1351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0DB0D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704649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F4519B7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Модель:</w:t>
            </w:r>
          </w:p>
        </w:tc>
      </w:tr>
      <w:tr w:rsidR="0090170C" w14:paraId="44FBCD71" w14:textId="77777777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8BD4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5771278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40C3FE3" w14:textId="77777777"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Подготовка автомобиля (ненужное зачеркнуть):</w:t>
            </w:r>
          </w:p>
        </w:tc>
      </w:tr>
      <w:tr w:rsidR="0090170C" w14:paraId="1E1D8923" w14:textId="77777777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A0F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F6EB67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B2F8" w14:textId="77777777" w:rsidR="0090170C" w:rsidRDefault="0090170C">
            <w:pPr>
              <w:suppressAutoHyphens/>
              <w:spacing w:line="276" w:lineRule="auto"/>
              <w:ind w:left="-288" w:firstLine="288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Международная регистрация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BCB28" w14:textId="77777777"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Действующие КиТТ</w:t>
            </w:r>
          </w:p>
        </w:tc>
      </w:tr>
      <w:tr w:rsidR="0090170C" w14:paraId="29F4B361" w14:textId="77777777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C1C1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F23D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ACE201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72405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D9D9F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14:paraId="01B9A3E5" w14:textId="77777777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B92692E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AD9D47E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16"/>
                <w:szCs w:val="16"/>
              </w:rPr>
              <w:t>Согласие на размещение рекламы</w:t>
            </w:r>
            <w:r>
              <w:rPr>
                <w:sz w:val="22"/>
                <w:szCs w:val="22"/>
              </w:rPr>
              <w:t>:       да         нет</w:t>
            </w:r>
          </w:p>
        </w:tc>
      </w:tr>
      <w:tr w:rsidR="0090170C" w14:paraId="029BCDA6" w14:textId="77777777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9D12B8F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880DC99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14:paraId="6A044492" w14:textId="77777777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E2D1AB8" w14:textId="77777777"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ВОДИТЕЛЬ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366CE47" w14:textId="77777777"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МЕХАНИК</w:t>
            </w:r>
          </w:p>
        </w:tc>
      </w:tr>
      <w:tr w:rsidR="0090170C" w14:paraId="39347502" w14:textId="77777777" w:rsidTr="00BC72F7">
        <w:trPr>
          <w:cantSplit/>
          <w:trHeight w:val="479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0C77985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8DAD0C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</w:tr>
      <w:tr w:rsidR="0090170C" w14:paraId="7211F404" w14:textId="77777777" w:rsidTr="00BC72F7">
        <w:trPr>
          <w:cantSplit/>
          <w:trHeight w:val="423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C79AACA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299D1C9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</w:tr>
      <w:tr w:rsidR="0090170C" w14:paraId="3FC8AF17" w14:textId="77777777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5CB4227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1B5A005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</w:tr>
      <w:tr w:rsidR="0090170C" w14:paraId="4A645BE1" w14:textId="77777777" w:rsidTr="00BC72F7">
        <w:trPr>
          <w:trHeight w:val="575"/>
          <w:jc w:val="center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1E5F1" w14:textId="77777777"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0F0733" w14:textId="77777777" w:rsidR="0090170C" w:rsidRDefault="0090170C">
            <w:pPr>
              <w:suppressAutoHyphens/>
              <w:spacing w:line="276" w:lineRule="auto"/>
              <w:ind w:right="-168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Спорт. звание (разряд)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3EF4A" w14:textId="77777777"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4FD9D4" w14:textId="77777777" w:rsidR="0090170C" w:rsidRDefault="0090170C">
            <w:pPr>
              <w:suppressAutoHyphens/>
              <w:spacing w:line="276" w:lineRule="auto"/>
              <w:ind w:right="-203" w:hanging="39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Спорт. звание (разряд)</w:t>
            </w:r>
          </w:p>
        </w:tc>
      </w:tr>
      <w:tr w:rsidR="0090170C" w14:paraId="20DBDBB9" w14:textId="77777777" w:rsidTr="00BC72F7">
        <w:trPr>
          <w:trHeight w:val="255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5939E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D5D0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C355FD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6CB69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668B0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9B175B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</w:tr>
      <w:tr w:rsidR="0090170C" w14:paraId="4C25F108" w14:textId="77777777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FDA2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B76F6E1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1D70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978035E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</w:tr>
      <w:tr w:rsidR="0090170C" w14:paraId="699DA5A3" w14:textId="77777777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F79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04A08E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3B21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394F23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</w:tr>
      <w:tr w:rsidR="0090170C" w14:paraId="644F875E" w14:textId="77777777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59B2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E8B0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7C9EC7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EF11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7308C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EE4EBD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</w:tr>
      <w:tr w:rsidR="0090170C" w14:paraId="4F8F2548" w14:textId="77777777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A0911C4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8FB6645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</w:tr>
      <w:tr w:rsidR="0090170C" w14:paraId="1E6390CA" w14:textId="77777777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196082F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C4C26D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90170C" w14:paraId="74BBF813" w14:textId="77777777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CB649E8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83E2FC9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14:paraId="36C4611C" w14:textId="77777777" w:rsidTr="00BC72F7">
        <w:trPr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28EABC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C215A0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</w:tr>
    </w:tbl>
    <w:p w14:paraId="26CE3BAD" w14:textId="77777777" w:rsidR="0090170C" w:rsidRDefault="0090170C" w:rsidP="00BC72F7">
      <w:pPr>
        <w:ind w:right="-81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Нижеподписавшийся признает положения нормативных документов РАФ и обязуется строго соблюдать их.</w:t>
      </w:r>
      <w:r w:rsidR="00BC72F7">
        <w:rPr>
          <w:sz w:val="22"/>
          <w:szCs w:val="22"/>
        </w:rPr>
        <w:t xml:space="preserve"> </w:t>
      </w:r>
      <w:r>
        <w:rPr>
          <w:sz w:val="22"/>
          <w:szCs w:val="22"/>
        </w:rPr>
        <w:t>Подтверждается, что данные, указанные в заявке правильные и заявленный автомобиль соответствует действующим техническим требованиям.</w:t>
      </w:r>
    </w:p>
    <w:p w14:paraId="50D420C8" w14:textId="77777777" w:rsidR="0090170C" w:rsidRDefault="0090170C" w:rsidP="00BC72F7">
      <w:pPr>
        <w:ind w:right="-180" w:firstLine="426"/>
        <w:jc w:val="center"/>
        <w:rPr>
          <w:sz w:val="22"/>
          <w:szCs w:val="22"/>
        </w:rPr>
      </w:pPr>
    </w:p>
    <w:p w14:paraId="74FA76B0" w14:textId="77777777" w:rsidR="0090170C" w:rsidRDefault="0090170C" w:rsidP="00BC72F7">
      <w:pPr>
        <w:ind w:left="-426" w:firstLine="426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ФИО представителя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</w:p>
    <w:p w14:paraId="47A83C91" w14:textId="77777777" w:rsidR="0090170C" w:rsidRDefault="0090170C" w:rsidP="00BC72F7">
      <w:pPr>
        <w:ind w:firstLine="426"/>
        <w:jc w:val="center"/>
        <w:rPr>
          <w:sz w:val="22"/>
          <w:szCs w:val="22"/>
        </w:rPr>
      </w:pPr>
    </w:p>
    <w:p w14:paraId="1C285F9E" w14:textId="77777777" w:rsidR="0090170C" w:rsidRDefault="0090170C" w:rsidP="00BC72F7">
      <w:pPr>
        <w:ind w:left="-284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Подпись заявителя _______________          ____________________           _______________________</w:t>
      </w:r>
    </w:p>
    <w:p w14:paraId="53E8FB2D" w14:textId="77777777" w:rsidR="0090170C" w:rsidRDefault="0090170C" w:rsidP="00BC72F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(фамилия)</w:t>
      </w:r>
      <w:r>
        <w:rPr>
          <w:sz w:val="22"/>
          <w:szCs w:val="22"/>
        </w:rPr>
        <w:tab/>
        <w:t xml:space="preserve">                     (должность)</w:t>
      </w:r>
    </w:p>
    <w:p w14:paraId="2BF8D1D4" w14:textId="77777777" w:rsidR="0090170C" w:rsidRDefault="0090170C" w:rsidP="00BC72F7">
      <w:pPr>
        <w:ind w:firstLine="426"/>
        <w:jc w:val="center"/>
        <w:rPr>
          <w:sz w:val="22"/>
          <w:szCs w:val="22"/>
        </w:rPr>
      </w:pPr>
    </w:p>
    <w:p w14:paraId="03967BC0" w14:textId="77777777" w:rsidR="0090170C" w:rsidRDefault="0090170C" w:rsidP="00BC72F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3401"/>
        <w:gridCol w:w="3149"/>
      </w:tblGrid>
      <w:tr w:rsidR="0090170C" w14:paraId="4E8B1C54" w14:textId="77777777" w:rsidTr="009F6C37">
        <w:trPr>
          <w:trHeight w:val="340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F161E09" w14:textId="77777777" w:rsidR="0090170C" w:rsidRDefault="0090170C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</w:rPr>
              <w:t>Административная проверка</w:t>
            </w:r>
          </w:p>
        </w:tc>
      </w:tr>
      <w:tr w:rsidR="0090170C" w14:paraId="25823F6D" w14:textId="77777777" w:rsidTr="009F6C37">
        <w:trPr>
          <w:trHeight w:val="34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348" w14:textId="77777777" w:rsidR="0090170C" w:rsidRDefault="0090170C">
            <w:pPr>
              <w:suppressAutoHyphens/>
              <w:spacing w:line="276" w:lineRule="auto"/>
              <w:ind w:right="-108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929" w14:textId="77777777"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Тех. Инспекция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1DE" w14:textId="77777777"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90170C" w14:paraId="5B0675B1" w14:textId="77777777" w:rsidTr="009F6C37">
        <w:trPr>
          <w:trHeight w:val="76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F46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1D7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4E5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21DDF4EC" w14:textId="77777777" w:rsidR="0090170C" w:rsidRPr="006076A2" w:rsidRDefault="0090170C" w:rsidP="00614B39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sectPr w:rsidR="0090170C" w:rsidRPr="006076A2" w:rsidSect="000E4064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567" w:right="565" w:bottom="284" w:left="993" w:header="426" w:footer="3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4E29" w14:textId="77777777" w:rsidR="001555B5" w:rsidRDefault="001555B5">
      <w:r>
        <w:separator/>
      </w:r>
    </w:p>
  </w:endnote>
  <w:endnote w:type="continuationSeparator" w:id="0">
    <w:p w14:paraId="0B26E25C" w14:textId="77777777" w:rsidR="001555B5" w:rsidRDefault="0015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BE3B" w14:textId="77777777" w:rsidR="00DF43B5" w:rsidRPr="00B12B90" w:rsidRDefault="00A414CF" w:rsidP="00DF43B5">
    <w:pPr>
      <w:pStyle w:val="aa"/>
      <w:tabs>
        <w:tab w:val="clear" w:pos="4677"/>
        <w:tab w:val="clear" w:pos="9355"/>
        <w:tab w:val="right" w:pos="10632"/>
      </w:tabs>
      <w:ind w:left="-284"/>
      <w:jc w:val="center"/>
      <w:rPr>
        <w:lang w:val="ru-RU"/>
      </w:rPr>
    </w:pPr>
    <w:r w:rsidRPr="003A6E6B">
      <w:rPr>
        <w:noProof/>
        <w:lang w:val="ru-RU" w:eastAsia="ru-RU"/>
      </w:rPr>
      <w:drawing>
        <wp:inline distT="0" distB="0" distL="0" distR="0" wp14:anchorId="4B4C6F87" wp14:editId="4E5F59B8">
          <wp:extent cx="504825" cy="361950"/>
          <wp:effectExtent l="0" t="0" r="0" b="0"/>
          <wp:docPr id="1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3B5">
      <w:rPr>
        <w:noProof/>
        <w:lang w:val="ru-RU" w:eastAsia="ru-RU"/>
      </w:rPr>
      <w:t xml:space="preserve"> </w:t>
    </w:r>
    <w:r w:rsidRPr="003A6E6B">
      <w:rPr>
        <w:noProof/>
        <w:lang w:val="ru-RU" w:eastAsia="ru-RU"/>
      </w:rPr>
      <w:drawing>
        <wp:inline distT="0" distB="0" distL="0" distR="0" wp14:anchorId="3B01D337" wp14:editId="5010C9FC">
          <wp:extent cx="1209675" cy="352425"/>
          <wp:effectExtent l="0" t="0" r="0" b="0"/>
          <wp:docPr id="2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3B5">
      <w:rPr>
        <w:noProof/>
        <w:lang w:val="en-US" w:eastAsia="ru-RU"/>
      </w:rPr>
      <w:t xml:space="preserve"> </w:t>
    </w:r>
    <w:r w:rsidRPr="003A6E6B">
      <w:rPr>
        <w:noProof/>
        <w:lang w:val="ru-RU" w:eastAsia="ru-RU"/>
      </w:rPr>
      <w:drawing>
        <wp:inline distT="0" distB="0" distL="0" distR="0" wp14:anchorId="2F219CB1" wp14:editId="37850B77">
          <wp:extent cx="742950" cy="314325"/>
          <wp:effectExtent l="0" t="0" r="0" b="0"/>
          <wp:docPr id="3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405">
      <w:rPr>
        <w:noProof/>
        <w:lang w:eastAsia="ru-RU"/>
      </w:rPr>
      <w:t xml:space="preserve">  </w:t>
    </w:r>
    <w:r w:rsidRPr="003A6E6B">
      <w:rPr>
        <w:noProof/>
        <w:lang w:val="ru-RU" w:eastAsia="ru-RU"/>
      </w:rPr>
      <w:drawing>
        <wp:inline distT="0" distB="0" distL="0" distR="0" wp14:anchorId="0615B3EB" wp14:editId="09A3F021">
          <wp:extent cx="771525" cy="247650"/>
          <wp:effectExtent l="0" t="0" r="0" b="0"/>
          <wp:docPr id="5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405">
      <w:rPr>
        <w:noProof/>
        <w:lang w:eastAsia="ru-RU"/>
      </w:rPr>
      <w:t xml:space="preserve"> </w:t>
    </w:r>
    <w:r>
      <w:rPr>
        <w:noProof/>
        <w:lang w:val="ru-RU" w:eastAsia="ru-RU"/>
      </w:rPr>
      <w:drawing>
        <wp:inline distT="0" distB="0" distL="0" distR="0" wp14:anchorId="713FC67A" wp14:editId="36AE21C5">
          <wp:extent cx="438150" cy="400050"/>
          <wp:effectExtent l="0" t="0" r="0" b="0"/>
          <wp:docPr id="6" name="Рисунок 6" descr="Ми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ишка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E9DDF" w14:textId="77777777" w:rsidR="009F6C37" w:rsidRDefault="009F6C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E7E7" w14:textId="77777777" w:rsidR="009F6C37" w:rsidRPr="00B12B90" w:rsidRDefault="00A414CF" w:rsidP="00DF43B5">
    <w:pPr>
      <w:pStyle w:val="aa"/>
      <w:tabs>
        <w:tab w:val="clear" w:pos="4677"/>
        <w:tab w:val="clear" w:pos="9355"/>
        <w:tab w:val="right" w:pos="10632"/>
      </w:tabs>
      <w:ind w:left="-284"/>
      <w:jc w:val="center"/>
      <w:rPr>
        <w:lang w:val="ru-RU"/>
      </w:rPr>
    </w:pPr>
    <w:r w:rsidRPr="003A6E6B">
      <w:rPr>
        <w:noProof/>
        <w:lang w:val="ru-RU" w:eastAsia="ru-RU"/>
      </w:rPr>
      <w:drawing>
        <wp:inline distT="0" distB="0" distL="0" distR="0" wp14:anchorId="51524853" wp14:editId="5CAD761C">
          <wp:extent cx="504825" cy="361950"/>
          <wp:effectExtent l="0" t="0" r="0" b="0"/>
          <wp:docPr id="9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 w:rsidR="00DF43B5">
      <w:rPr>
        <w:noProof/>
        <w:lang w:val="ru-RU" w:eastAsia="ru-RU"/>
      </w:rPr>
      <w:t xml:space="preserve"> </w:t>
    </w:r>
    <w:r w:rsidRPr="003A6E6B">
      <w:rPr>
        <w:noProof/>
        <w:lang w:val="ru-RU" w:eastAsia="ru-RU"/>
      </w:rPr>
      <w:drawing>
        <wp:inline distT="0" distB="0" distL="0" distR="0" wp14:anchorId="059907D6" wp14:editId="5ACE534A">
          <wp:extent cx="1209675" cy="352425"/>
          <wp:effectExtent l="0" t="0" r="0" b="0"/>
          <wp:docPr id="10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B90">
      <w:rPr>
        <w:noProof/>
        <w:lang w:val="en-US" w:eastAsia="ru-RU"/>
      </w:rPr>
      <w:t xml:space="preserve"> </w:t>
    </w:r>
    <w:r w:rsidRPr="003A6E6B">
      <w:rPr>
        <w:noProof/>
        <w:lang w:val="ru-RU" w:eastAsia="ru-RU"/>
      </w:rPr>
      <w:drawing>
        <wp:inline distT="0" distB="0" distL="0" distR="0" wp14:anchorId="385E20B7" wp14:editId="0E19D65D">
          <wp:extent cx="647700" cy="276225"/>
          <wp:effectExtent l="0" t="0" r="0" b="0"/>
          <wp:docPr id="11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 </w:t>
    </w:r>
    <w:r w:rsidRPr="003A6E6B">
      <w:rPr>
        <w:noProof/>
        <w:lang w:val="ru-RU" w:eastAsia="ru-RU"/>
      </w:rPr>
      <w:drawing>
        <wp:inline distT="0" distB="0" distL="0" distR="0" wp14:anchorId="10416503" wp14:editId="37CCD28C">
          <wp:extent cx="838200" cy="266700"/>
          <wp:effectExtent l="0" t="0" r="0" b="0"/>
          <wp:docPr id="13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3B5">
      <w:rPr>
        <w:noProof/>
        <w:lang w:eastAsia="ru-RU"/>
      </w:rPr>
      <w:t xml:space="preserve"> </w:t>
    </w:r>
    <w:r>
      <w:rPr>
        <w:noProof/>
        <w:lang w:val="ru-RU" w:eastAsia="ru-RU"/>
      </w:rPr>
      <w:drawing>
        <wp:inline distT="0" distB="0" distL="0" distR="0" wp14:anchorId="47B61003" wp14:editId="2E91240C">
          <wp:extent cx="400050" cy="371475"/>
          <wp:effectExtent l="0" t="0" r="0" b="0"/>
          <wp:docPr id="14" name="Рисунок 14" descr="Ми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Мишка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EC44" w14:textId="77777777" w:rsidR="001555B5" w:rsidRDefault="001555B5">
      <w:r>
        <w:separator/>
      </w:r>
    </w:p>
  </w:footnote>
  <w:footnote w:type="continuationSeparator" w:id="0">
    <w:p w14:paraId="034A00EB" w14:textId="77777777" w:rsidR="001555B5" w:rsidRDefault="0015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1239" w14:textId="77777777"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60102B5" w14:textId="77777777" w:rsidR="009B067B" w:rsidRDefault="009B067B" w:rsidP="00804C0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7962" w14:textId="77777777"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6801">
      <w:rPr>
        <w:rStyle w:val="a3"/>
        <w:noProof/>
      </w:rPr>
      <w:t>5</w:t>
    </w:r>
    <w:r>
      <w:rPr>
        <w:rStyle w:val="a3"/>
      </w:rPr>
      <w:fldChar w:fldCharType="end"/>
    </w:r>
  </w:p>
  <w:p w14:paraId="53238B07" w14:textId="77777777" w:rsidR="009B067B" w:rsidRDefault="009B067B" w:rsidP="00F7093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30C21320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1410"/>
      </w:pPr>
    </w:lvl>
    <w:lvl w:ilvl="1">
      <w:start w:val="1"/>
      <w:numFmt w:val="decimal"/>
      <w:lvlText w:val="%1.%2."/>
      <w:lvlJc w:val="left"/>
      <w:pPr>
        <w:tabs>
          <w:tab w:val="num" w:pos="3854"/>
        </w:tabs>
        <w:ind w:left="3854" w:hanging="1410"/>
      </w:p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141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410"/>
      </w:p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41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7" w15:restartNumberingAfterBreak="0">
    <w:nsid w:val="038B2067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8" w15:restartNumberingAfterBreak="0">
    <w:nsid w:val="065051C5"/>
    <w:multiLevelType w:val="hybridMultilevel"/>
    <w:tmpl w:val="960CDED2"/>
    <w:lvl w:ilvl="0" w:tplc="8508E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662FF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0" w15:restartNumberingAfterBreak="0">
    <w:nsid w:val="0C5F3A64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2516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92D01C9"/>
    <w:multiLevelType w:val="multilevel"/>
    <w:tmpl w:val="0714CC5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3" w15:restartNumberingAfterBreak="0">
    <w:nsid w:val="1F094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21B1E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15" w15:restartNumberingAfterBreak="0">
    <w:nsid w:val="25A55652"/>
    <w:multiLevelType w:val="multilevel"/>
    <w:tmpl w:val="A62C7E6A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 w15:restartNumberingAfterBreak="0">
    <w:nsid w:val="2DF01BBD"/>
    <w:multiLevelType w:val="multilevel"/>
    <w:tmpl w:val="B10EFE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1442B25"/>
    <w:multiLevelType w:val="multilevel"/>
    <w:tmpl w:val="B00EABF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36A63056"/>
    <w:multiLevelType w:val="multilevel"/>
    <w:tmpl w:val="3582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7EC2407"/>
    <w:multiLevelType w:val="multilevel"/>
    <w:tmpl w:val="CE9E4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20" w15:restartNumberingAfterBreak="0">
    <w:nsid w:val="3C106FD9"/>
    <w:multiLevelType w:val="multilevel"/>
    <w:tmpl w:val="6A7A55D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D582C1E"/>
    <w:multiLevelType w:val="multilevel"/>
    <w:tmpl w:val="526C704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6A617D7"/>
    <w:multiLevelType w:val="multilevel"/>
    <w:tmpl w:val="99A0097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 w15:restartNumberingAfterBreak="0">
    <w:nsid w:val="4C9C4647"/>
    <w:multiLevelType w:val="multilevel"/>
    <w:tmpl w:val="C87A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24" w15:restartNumberingAfterBreak="0">
    <w:nsid w:val="4D4223D3"/>
    <w:multiLevelType w:val="multilevel"/>
    <w:tmpl w:val="CD667DA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5" w15:restartNumberingAfterBreak="0">
    <w:nsid w:val="4DEF1086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267082B"/>
    <w:multiLevelType w:val="hybridMultilevel"/>
    <w:tmpl w:val="987C4D2E"/>
    <w:lvl w:ilvl="0" w:tplc="619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662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80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A85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2EB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27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BEB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065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B20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2FE171B"/>
    <w:multiLevelType w:val="multilevel"/>
    <w:tmpl w:val="5734E50A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 w15:restartNumberingAfterBreak="0">
    <w:nsid w:val="7BA003BC"/>
    <w:multiLevelType w:val="multilevel"/>
    <w:tmpl w:val="E31E9B8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F351E3"/>
    <w:multiLevelType w:val="multilevel"/>
    <w:tmpl w:val="5066C63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30" w15:restartNumberingAfterBreak="0">
    <w:nsid w:val="7EA24F66"/>
    <w:multiLevelType w:val="multilevel"/>
    <w:tmpl w:val="71CAC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2132630948">
    <w:abstractNumId w:val="0"/>
  </w:num>
  <w:num w:numId="2" w16cid:durableId="1436633364">
    <w:abstractNumId w:val="1"/>
  </w:num>
  <w:num w:numId="3" w16cid:durableId="1436513642">
    <w:abstractNumId w:val="2"/>
  </w:num>
  <w:num w:numId="4" w16cid:durableId="1685592751">
    <w:abstractNumId w:val="3"/>
  </w:num>
  <w:num w:numId="5" w16cid:durableId="208341040">
    <w:abstractNumId w:val="4"/>
  </w:num>
  <w:num w:numId="6" w16cid:durableId="1298217098">
    <w:abstractNumId w:val="5"/>
  </w:num>
  <w:num w:numId="7" w16cid:durableId="1026175234">
    <w:abstractNumId w:val="6"/>
  </w:num>
  <w:num w:numId="8" w16cid:durableId="2033915057">
    <w:abstractNumId w:val="20"/>
  </w:num>
  <w:num w:numId="9" w16cid:durableId="2139302450">
    <w:abstractNumId w:val="22"/>
  </w:num>
  <w:num w:numId="10" w16cid:durableId="1807090711">
    <w:abstractNumId w:val="28"/>
  </w:num>
  <w:num w:numId="11" w16cid:durableId="799953218">
    <w:abstractNumId w:val="27"/>
  </w:num>
  <w:num w:numId="12" w16cid:durableId="236718328">
    <w:abstractNumId w:val="9"/>
  </w:num>
  <w:num w:numId="13" w16cid:durableId="74471965">
    <w:abstractNumId w:val="7"/>
  </w:num>
  <w:num w:numId="14" w16cid:durableId="1247154061">
    <w:abstractNumId w:val="23"/>
  </w:num>
  <w:num w:numId="15" w16cid:durableId="426583583">
    <w:abstractNumId w:val="18"/>
  </w:num>
  <w:num w:numId="16" w16cid:durableId="1111166339">
    <w:abstractNumId w:val="30"/>
  </w:num>
  <w:num w:numId="17" w16cid:durableId="339159235">
    <w:abstractNumId w:val="24"/>
  </w:num>
  <w:num w:numId="18" w16cid:durableId="2132891808">
    <w:abstractNumId w:val="8"/>
  </w:num>
  <w:num w:numId="19" w16cid:durableId="1064451143">
    <w:abstractNumId w:val="14"/>
  </w:num>
  <w:num w:numId="20" w16cid:durableId="227813819">
    <w:abstractNumId w:val="12"/>
  </w:num>
  <w:num w:numId="21" w16cid:durableId="1847816561">
    <w:abstractNumId w:val="11"/>
  </w:num>
  <w:num w:numId="22" w16cid:durableId="894663043">
    <w:abstractNumId w:val="15"/>
  </w:num>
  <w:num w:numId="23" w16cid:durableId="1026908997">
    <w:abstractNumId w:val="10"/>
  </w:num>
  <w:num w:numId="24" w16cid:durableId="327101059">
    <w:abstractNumId w:val="25"/>
  </w:num>
  <w:num w:numId="25" w16cid:durableId="1539587011">
    <w:abstractNumId w:val="17"/>
  </w:num>
  <w:num w:numId="26" w16cid:durableId="408114697">
    <w:abstractNumId w:val="26"/>
  </w:num>
  <w:num w:numId="27" w16cid:durableId="269313132">
    <w:abstractNumId w:val="21"/>
  </w:num>
  <w:num w:numId="28" w16cid:durableId="677653465">
    <w:abstractNumId w:val="29"/>
  </w:num>
  <w:num w:numId="29" w16cid:durableId="144972226">
    <w:abstractNumId w:val="13"/>
  </w:num>
  <w:num w:numId="30" w16cid:durableId="1599603500">
    <w:abstractNumId w:val="16"/>
  </w:num>
  <w:num w:numId="31" w16cid:durableId="17099891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42"/>
    <w:rsid w:val="000033F6"/>
    <w:rsid w:val="0001002E"/>
    <w:rsid w:val="00017A49"/>
    <w:rsid w:val="00017F9D"/>
    <w:rsid w:val="000237F4"/>
    <w:rsid w:val="0002756E"/>
    <w:rsid w:val="00030233"/>
    <w:rsid w:val="0003105B"/>
    <w:rsid w:val="00031E6A"/>
    <w:rsid w:val="0003370D"/>
    <w:rsid w:val="00040A70"/>
    <w:rsid w:val="00045006"/>
    <w:rsid w:val="00045455"/>
    <w:rsid w:val="000577DC"/>
    <w:rsid w:val="00066024"/>
    <w:rsid w:val="00070194"/>
    <w:rsid w:val="000720E4"/>
    <w:rsid w:val="000752E4"/>
    <w:rsid w:val="000754BC"/>
    <w:rsid w:val="00076306"/>
    <w:rsid w:val="0009238C"/>
    <w:rsid w:val="000A1231"/>
    <w:rsid w:val="000A1A93"/>
    <w:rsid w:val="000A3970"/>
    <w:rsid w:val="000B13E2"/>
    <w:rsid w:val="000B3FE2"/>
    <w:rsid w:val="000B45F6"/>
    <w:rsid w:val="000B5614"/>
    <w:rsid w:val="000B6F7A"/>
    <w:rsid w:val="000E3C28"/>
    <w:rsid w:val="000E4064"/>
    <w:rsid w:val="000E71FD"/>
    <w:rsid w:val="000E75C2"/>
    <w:rsid w:val="000F12D9"/>
    <w:rsid w:val="000F41D5"/>
    <w:rsid w:val="000F5D50"/>
    <w:rsid w:val="0010337E"/>
    <w:rsid w:val="00111562"/>
    <w:rsid w:val="001134C0"/>
    <w:rsid w:val="00113AA8"/>
    <w:rsid w:val="0011754C"/>
    <w:rsid w:val="00117664"/>
    <w:rsid w:val="001310B9"/>
    <w:rsid w:val="00144E33"/>
    <w:rsid w:val="001555B5"/>
    <w:rsid w:val="001625F1"/>
    <w:rsid w:val="00166751"/>
    <w:rsid w:val="00172700"/>
    <w:rsid w:val="00180C3E"/>
    <w:rsid w:val="00190317"/>
    <w:rsid w:val="001941C1"/>
    <w:rsid w:val="001A1475"/>
    <w:rsid w:val="001A640D"/>
    <w:rsid w:val="001C3095"/>
    <w:rsid w:val="001D2E42"/>
    <w:rsid w:val="001E3F70"/>
    <w:rsid w:val="001E43B9"/>
    <w:rsid w:val="001E4EE0"/>
    <w:rsid w:val="00213720"/>
    <w:rsid w:val="002223EB"/>
    <w:rsid w:val="002242CA"/>
    <w:rsid w:val="00225A0C"/>
    <w:rsid w:val="00226801"/>
    <w:rsid w:val="00226822"/>
    <w:rsid w:val="0022723B"/>
    <w:rsid w:val="00227D3C"/>
    <w:rsid w:val="00231BB2"/>
    <w:rsid w:val="00233BC2"/>
    <w:rsid w:val="002413D6"/>
    <w:rsid w:val="00257D32"/>
    <w:rsid w:val="0026359D"/>
    <w:rsid w:val="002646EA"/>
    <w:rsid w:val="00271431"/>
    <w:rsid w:val="00274198"/>
    <w:rsid w:val="00280D2B"/>
    <w:rsid w:val="00282793"/>
    <w:rsid w:val="00283EDF"/>
    <w:rsid w:val="002906CB"/>
    <w:rsid w:val="00294FD7"/>
    <w:rsid w:val="00297BFF"/>
    <w:rsid w:val="002A4E6F"/>
    <w:rsid w:val="002B2983"/>
    <w:rsid w:val="002D1667"/>
    <w:rsid w:val="002D7E21"/>
    <w:rsid w:val="002F51DB"/>
    <w:rsid w:val="002F5B73"/>
    <w:rsid w:val="002F67D1"/>
    <w:rsid w:val="00302271"/>
    <w:rsid w:val="00306A5C"/>
    <w:rsid w:val="0032166C"/>
    <w:rsid w:val="00324237"/>
    <w:rsid w:val="00327FA2"/>
    <w:rsid w:val="003338FA"/>
    <w:rsid w:val="00344865"/>
    <w:rsid w:val="0034547D"/>
    <w:rsid w:val="00354DE8"/>
    <w:rsid w:val="00363C8D"/>
    <w:rsid w:val="00372D08"/>
    <w:rsid w:val="0038082B"/>
    <w:rsid w:val="00381944"/>
    <w:rsid w:val="00391AC1"/>
    <w:rsid w:val="00393876"/>
    <w:rsid w:val="00396041"/>
    <w:rsid w:val="003A4155"/>
    <w:rsid w:val="003B1415"/>
    <w:rsid w:val="003B2BAC"/>
    <w:rsid w:val="003B307E"/>
    <w:rsid w:val="003B4790"/>
    <w:rsid w:val="003B61D4"/>
    <w:rsid w:val="003C295A"/>
    <w:rsid w:val="003F45B7"/>
    <w:rsid w:val="0040564A"/>
    <w:rsid w:val="00414DA7"/>
    <w:rsid w:val="00420EC8"/>
    <w:rsid w:val="00432DE1"/>
    <w:rsid w:val="004423A6"/>
    <w:rsid w:val="004520FA"/>
    <w:rsid w:val="00466405"/>
    <w:rsid w:val="00466566"/>
    <w:rsid w:val="00482632"/>
    <w:rsid w:val="004849D8"/>
    <w:rsid w:val="00487B58"/>
    <w:rsid w:val="004A6343"/>
    <w:rsid w:val="004B0D75"/>
    <w:rsid w:val="004B53A8"/>
    <w:rsid w:val="004B6443"/>
    <w:rsid w:val="004D072E"/>
    <w:rsid w:val="004D34F3"/>
    <w:rsid w:val="004E1E44"/>
    <w:rsid w:val="004E232A"/>
    <w:rsid w:val="004E31EC"/>
    <w:rsid w:val="004E48F2"/>
    <w:rsid w:val="004F1AD5"/>
    <w:rsid w:val="00507300"/>
    <w:rsid w:val="00521B88"/>
    <w:rsid w:val="005331C8"/>
    <w:rsid w:val="005332CD"/>
    <w:rsid w:val="0054419A"/>
    <w:rsid w:val="00547280"/>
    <w:rsid w:val="005504B8"/>
    <w:rsid w:val="005604A9"/>
    <w:rsid w:val="005629F1"/>
    <w:rsid w:val="00573D45"/>
    <w:rsid w:val="0058231C"/>
    <w:rsid w:val="00584ECC"/>
    <w:rsid w:val="00590B9F"/>
    <w:rsid w:val="00593914"/>
    <w:rsid w:val="00595401"/>
    <w:rsid w:val="00595841"/>
    <w:rsid w:val="00596681"/>
    <w:rsid w:val="005B4DD4"/>
    <w:rsid w:val="005B6C1D"/>
    <w:rsid w:val="005C3E4E"/>
    <w:rsid w:val="005C53DA"/>
    <w:rsid w:val="005C7C03"/>
    <w:rsid w:val="005D7534"/>
    <w:rsid w:val="005F1B46"/>
    <w:rsid w:val="005F5D49"/>
    <w:rsid w:val="00602D09"/>
    <w:rsid w:val="00604FC3"/>
    <w:rsid w:val="006076A2"/>
    <w:rsid w:val="00607E59"/>
    <w:rsid w:val="0061339B"/>
    <w:rsid w:val="00614B39"/>
    <w:rsid w:val="00620334"/>
    <w:rsid w:val="00623390"/>
    <w:rsid w:val="00624008"/>
    <w:rsid w:val="00627238"/>
    <w:rsid w:val="00627E74"/>
    <w:rsid w:val="006307CB"/>
    <w:rsid w:val="006444A9"/>
    <w:rsid w:val="006467CD"/>
    <w:rsid w:val="00647BC2"/>
    <w:rsid w:val="00654030"/>
    <w:rsid w:val="0065495D"/>
    <w:rsid w:val="00666382"/>
    <w:rsid w:val="0066711B"/>
    <w:rsid w:val="006711B1"/>
    <w:rsid w:val="006719A8"/>
    <w:rsid w:val="00680ADB"/>
    <w:rsid w:val="00691ACA"/>
    <w:rsid w:val="00697094"/>
    <w:rsid w:val="00697B7D"/>
    <w:rsid w:val="006A1BD2"/>
    <w:rsid w:val="006A4F2A"/>
    <w:rsid w:val="006C1A3D"/>
    <w:rsid w:val="006C5057"/>
    <w:rsid w:val="006E0DD9"/>
    <w:rsid w:val="006E38E0"/>
    <w:rsid w:val="006E6633"/>
    <w:rsid w:val="006E66B0"/>
    <w:rsid w:val="006F4003"/>
    <w:rsid w:val="006F517C"/>
    <w:rsid w:val="006F78F0"/>
    <w:rsid w:val="00707DE8"/>
    <w:rsid w:val="007136E7"/>
    <w:rsid w:val="00721586"/>
    <w:rsid w:val="007250B0"/>
    <w:rsid w:val="00731526"/>
    <w:rsid w:val="00737FD9"/>
    <w:rsid w:val="007410D6"/>
    <w:rsid w:val="00742ED6"/>
    <w:rsid w:val="00756DF7"/>
    <w:rsid w:val="00771BAC"/>
    <w:rsid w:val="00773B1F"/>
    <w:rsid w:val="00780953"/>
    <w:rsid w:val="00784A08"/>
    <w:rsid w:val="00787EE4"/>
    <w:rsid w:val="007B05B6"/>
    <w:rsid w:val="007C475B"/>
    <w:rsid w:val="007C4DF8"/>
    <w:rsid w:val="007D5950"/>
    <w:rsid w:val="007E24D2"/>
    <w:rsid w:val="007F1032"/>
    <w:rsid w:val="007F3EFA"/>
    <w:rsid w:val="007F4189"/>
    <w:rsid w:val="008029FF"/>
    <w:rsid w:val="00804C08"/>
    <w:rsid w:val="00810AF4"/>
    <w:rsid w:val="008138E9"/>
    <w:rsid w:val="00813FD2"/>
    <w:rsid w:val="00831C16"/>
    <w:rsid w:val="00832491"/>
    <w:rsid w:val="0083672A"/>
    <w:rsid w:val="00837CA0"/>
    <w:rsid w:val="0085126E"/>
    <w:rsid w:val="00852779"/>
    <w:rsid w:val="00854ECB"/>
    <w:rsid w:val="008638BD"/>
    <w:rsid w:val="00863CA4"/>
    <w:rsid w:val="00871D0B"/>
    <w:rsid w:val="00875B09"/>
    <w:rsid w:val="00884953"/>
    <w:rsid w:val="008A1EB3"/>
    <w:rsid w:val="008B07DD"/>
    <w:rsid w:val="008C5AE2"/>
    <w:rsid w:val="008C6DCE"/>
    <w:rsid w:val="008D16BC"/>
    <w:rsid w:val="008D7035"/>
    <w:rsid w:val="008E1895"/>
    <w:rsid w:val="008F305A"/>
    <w:rsid w:val="00900681"/>
    <w:rsid w:val="0090170C"/>
    <w:rsid w:val="009047ED"/>
    <w:rsid w:val="0090668E"/>
    <w:rsid w:val="00912066"/>
    <w:rsid w:val="00914F56"/>
    <w:rsid w:val="009158F7"/>
    <w:rsid w:val="00947D7D"/>
    <w:rsid w:val="00954F4D"/>
    <w:rsid w:val="00955E2A"/>
    <w:rsid w:val="00961C5B"/>
    <w:rsid w:val="009651B6"/>
    <w:rsid w:val="00966C12"/>
    <w:rsid w:val="00973314"/>
    <w:rsid w:val="00974B76"/>
    <w:rsid w:val="0098274B"/>
    <w:rsid w:val="00985E45"/>
    <w:rsid w:val="00986185"/>
    <w:rsid w:val="009925F5"/>
    <w:rsid w:val="00993A16"/>
    <w:rsid w:val="009B067B"/>
    <w:rsid w:val="009B6B61"/>
    <w:rsid w:val="009D551F"/>
    <w:rsid w:val="009D5AED"/>
    <w:rsid w:val="009D7C2C"/>
    <w:rsid w:val="009E14AA"/>
    <w:rsid w:val="009E24FF"/>
    <w:rsid w:val="009E4DCC"/>
    <w:rsid w:val="009F0F25"/>
    <w:rsid w:val="009F6C37"/>
    <w:rsid w:val="00A124C0"/>
    <w:rsid w:val="00A15475"/>
    <w:rsid w:val="00A414CF"/>
    <w:rsid w:val="00A443C9"/>
    <w:rsid w:val="00A53A7C"/>
    <w:rsid w:val="00A540C2"/>
    <w:rsid w:val="00A65C26"/>
    <w:rsid w:val="00A7345A"/>
    <w:rsid w:val="00A73C00"/>
    <w:rsid w:val="00A776B7"/>
    <w:rsid w:val="00A87D42"/>
    <w:rsid w:val="00A9446C"/>
    <w:rsid w:val="00A94B85"/>
    <w:rsid w:val="00A96C35"/>
    <w:rsid w:val="00AA04DC"/>
    <w:rsid w:val="00AB3BB0"/>
    <w:rsid w:val="00AB6407"/>
    <w:rsid w:val="00AC2818"/>
    <w:rsid w:val="00AC48B8"/>
    <w:rsid w:val="00AC4B29"/>
    <w:rsid w:val="00AC5234"/>
    <w:rsid w:val="00AD54E6"/>
    <w:rsid w:val="00AE19A7"/>
    <w:rsid w:val="00AE63F8"/>
    <w:rsid w:val="00AE734F"/>
    <w:rsid w:val="00AE7A67"/>
    <w:rsid w:val="00AF24F5"/>
    <w:rsid w:val="00AF2B09"/>
    <w:rsid w:val="00AF792D"/>
    <w:rsid w:val="00B01712"/>
    <w:rsid w:val="00B050E3"/>
    <w:rsid w:val="00B06613"/>
    <w:rsid w:val="00B12B90"/>
    <w:rsid w:val="00B255CC"/>
    <w:rsid w:val="00B366A3"/>
    <w:rsid w:val="00B4393A"/>
    <w:rsid w:val="00B518AD"/>
    <w:rsid w:val="00B52B1C"/>
    <w:rsid w:val="00B64F82"/>
    <w:rsid w:val="00B8384C"/>
    <w:rsid w:val="00B92B63"/>
    <w:rsid w:val="00B95DA2"/>
    <w:rsid w:val="00BA1206"/>
    <w:rsid w:val="00BA1E05"/>
    <w:rsid w:val="00BA59B3"/>
    <w:rsid w:val="00BB0754"/>
    <w:rsid w:val="00BB5E45"/>
    <w:rsid w:val="00BB68A6"/>
    <w:rsid w:val="00BB74B6"/>
    <w:rsid w:val="00BC23AC"/>
    <w:rsid w:val="00BC6204"/>
    <w:rsid w:val="00BC72F7"/>
    <w:rsid w:val="00BC7F2B"/>
    <w:rsid w:val="00BD4A3C"/>
    <w:rsid w:val="00BD4C52"/>
    <w:rsid w:val="00BD6BA5"/>
    <w:rsid w:val="00BE37D7"/>
    <w:rsid w:val="00BF0945"/>
    <w:rsid w:val="00BF1B51"/>
    <w:rsid w:val="00C006B8"/>
    <w:rsid w:val="00C01D38"/>
    <w:rsid w:val="00C03221"/>
    <w:rsid w:val="00C03A5F"/>
    <w:rsid w:val="00C144D7"/>
    <w:rsid w:val="00C15D8F"/>
    <w:rsid w:val="00C24FCD"/>
    <w:rsid w:val="00C25B9F"/>
    <w:rsid w:val="00C3659E"/>
    <w:rsid w:val="00C37B07"/>
    <w:rsid w:val="00C43F61"/>
    <w:rsid w:val="00C50C57"/>
    <w:rsid w:val="00C51D48"/>
    <w:rsid w:val="00C53256"/>
    <w:rsid w:val="00C53555"/>
    <w:rsid w:val="00C56E2B"/>
    <w:rsid w:val="00C6136C"/>
    <w:rsid w:val="00C64FAA"/>
    <w:rsid w:val="00C6564D"/>
    <w:rsid w:val="00C84A72"/>
    <w:rsid w:val="00C87D51"/>
    <w:rsid w:val="00CA7B43"/>
    <w:rsid w:val="00CB2DAF"/>
    <w:rsid w:val="00CC16CB"/>
    <w:rsid w:val="00CD2C2A"/>
    <w:rsid w:val="00CD35BC"/>
    <w:rsid w:val="00CD3B13"/>
    <w:rsid w:val="00CE1A6E"/>
    <w:rsid w:val="00CE296B"/>
    <w:rsid w:val="00D2629E"/>
    <w:rsid w:val="00D47900"/>
    <w:rsid w:val="00D56599"/>
    <w:rsid w:val="00D63680"/>
    <w:rsid w:val="00D910DB"/>
    <w:rsid w:val="00DA50D6"/>
    <w:rsid w:val="00DA573C"/>
    <w:rsid w:val="00DB14ED"/>
    <w:rsid w:val="00DB4F12"/>
    <w:rsid w:val="00DB641F"/>
    <w:rsid w:val="00DC09C6"/>
    <w:rsid w:val="00DC739E"/>
    <w:rsid w:val="00DC7B13"/>
    <w:rsid w:val="00DD05EA"/>
    <w:rsid w:val="00DD0BA1"/>
    <w:rsid w:val="00DD1E63"/>
    <w:rsid w:val="00DE07DF"/>
    <w:rsid w:val="00DE708A"/>
    <w:rsid w:val="00DF195B"/>
    <w:rsid w:val="00DF43B5"/>
    <w:rsid w:val="00DF49B8"/>
    <w:rsid w:val="00E035F4"/>
    <w:rsid w:val="00E10B56"/>
    <w:rsid w:val="00E16108"/>
    <w:rsid w:val="00E20576"/>
    <w:rsid w:val="00E24A72"/>
    <w:rsid w:val="00E35098"/>
    <w:rsid w:val="00E37FBA"/>
    <w:rsid w:val="00E45C9A"/>
    <w:rsid w:val="00E52EEC"/>
    <w:rsid w:val="00E54D33"/>
    <w:rsid w:val="00E66968"/>
    <w:rsid w:val="00E676E8"/>
    <w:rsid w:val="00E74840"/>
    <w:rsid w:val="00E827F2"/>
    <w:rsid w:val="00E9656D"/>
    <w:rsid w:val="00EA4857"/>
    <w:rsid w:val="00EA5C79"/>
    <w:rsid w:val="00EA6637"/>
    <w:rsid w:val="00EB67D6"/>
    <w:rsid w:val="00EC1833"/>
    <w:rsid w:val="00EC431D"/>
    <w:rsid w:val="00ED3B87"/>
    <w:rsid w:val="00EF21A5"/>
    <w:rsid w:val="00EF253E"/>
    <w:rsid w:val="00F06F91"/>
    <w:rsid w:val="00F11F30"/>
    <w:rsid w:val="00F200D0"/>
    <w:rsid w:val="00F20523"/>
    <w:rsid w:val="00F232D6"/>
    <w:rsid w:val="00F27413"/>
    <w:rsid w:val="00F35216"/>
    <w:rsid w:val="00F3537B"/>
    <w:rsid w:val="00F46873"/>
    <w:rsid w:val="00F604C4"/>
    <w:rsid w:val="00F630E0"/>
    <w:rsid w:val="00F63760"/>
    <w:rsid w:val="00F70933"/>
    <w:rsid w:val="00F70BF8"/>
    <w:rsid w:val="00F77665"/>
    <w:rsid w:val="00F80330"/>
    <w:rsid w:val="00F824CB"/>
    <w:rsid w:val="00F837DF"/>
    <w:rsid w:val="00F85083"/>
    <w:rsid w:val="00FA401D"/>
    <w:rsid w:val="00FA5455"/>
    <w:rsid w:val="00FA78B4"/>
    <w:rsid w:val="00FB785F"/>
    <w:rsid w:val="00FC232D"/>
    <w:rsid w:val="00FC7E5D"/>
    <w:rsid w:val="00FD089B"/>
    <w:rsid w:val="00FD3F58"/>
    <w:rsid w:val="00FE182F"/>
    <w:rsid w:val="00FE2EDD"/>
    <w:rsid w:val="00FE306C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455B"/>
  <w15:chartTrackingRefBased/>
  <w15:docId w15:val="{C5475DF9-AB14-4B97-9D06-AF3FBEDC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2A"/>
    <w:pPr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84ECC"/>
    <w:pPr>
      <w:keepNext/>
      <w:numPr>
        <w:numId w:val="1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5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ECC"/>
    <w:rPr>
      <w:rFonts w:cs="Times New Roman"/>
    </w:rPr>
  </w:style>
  <w:style w:type="character" w:customStyle="1" w:styleId="WW8Num2z0">
    <w:name w:val="WW8Num2z0"/>
    <w:rsid w:val="00584ECC"/>
    <w:rPr>
      <w:rFonts w:ascii="Symbol" w:hAnsi="Symbol"/>
    </w:rPr>
  </w:style>
  <w:style w:type="character" w:customStyle="1" w:styleId="WW8Num2z1">
    <w:name w:val="WW8Num2z1"/>
    <w:rsid w:val="00584ECC"/>
    <w:rPr>
      <w:rFonts w:ascii="Courier New" w:hAnsi="Courier New" w:cs="Courier New"/>
    </w:rPr>
  </w:style>
  <w:style w:type="character" w:customStyle="1" w:styleId="WW8Num2z2">
    <w:name w:val="WW8Num2z2"/>
    <w:rsid w:val="00584ECC"/>
    <w:rPr>
      <w:rFonts w:ascii="Wingdings" w:hAnsi="Wingdings"/>
    </w:rPr>
  </w:style>
  <w:style w:type="character" w:customStyle="1" w:styleId="WW8Num3z0">
    <w:name w:val="WW8Num3z0"/>
    <w:rsid w:val="00584ECC"/>
    <w:rPr>
      <w:rFonts w:cs="Times New Roman"/>
    </w:rPr>
  </w:style>
  <w:style w:type="character" w:customStyle="1" w:styleId="WW8Num4z0">
    <w:name w:val="WW8Num4z0"/>
    <w:rsid w:val="00584ECC"/>
    <w:rPr>
      <w:rFonts w:cs="Times New Roman"/>
    </w:rPr>
  </w:style>
  <w:style w:type="character" w:customStyle="1" w:styleId="WW8Num5z0">
    <w:name w:val="WW8Num5z0"/>
    <w:rsid w:val="00584ECC"/>
    <w:rPr>
      <w:rFonts w:cs="Times New Roman"/>
    </w:rPr>
  </w:style>
  <w:style w:type="character" w:customStyle="1" w:styleId="WW8Num6z0">
    <w:name w:val="WW8Num6z0"/>
    <w:rsid w:val="00584ECC"/>
    <w:rPr>
      <w:b w:val="0"/>
    </w:rPr>
  </w:style>
  <w:style w:type="character" w:customStyle="1" w:styleId="WW8Num7z1">
    <w:name w:val="WW8Num7z1"/>
    <w:rsid w:val="00584ECC"/>
    <w:rPr>
      <w:b w:val="0"/>
      <w:i w:val="0"/>
    </w:rPr>
  </w:style>
  <w:style w:type="character" w:customStyle="1" w:styleId="WW8Num8z0">
    <w:name w:val="WW8Num8z0"/>
    <w:rsid w:val="00584ECC"/>
    <w:rPr>
      <w:rFonts w:cs="Times New Roman"/>
    </w:rPr>
  </w:style>
  <w:style w:type="character" w:customStyle="1" w:styleId="WW8Num10z0">
    <w:name w:val="WW8Num10z0"/>
    <w:rsid w:val="00584ECC"/>
    <w:rPr>
      <w:rFonts w:cs="Times New Roman"/>
    </w:rPr>
  </w:style>
  <w:style w:type="character" w:customStyle="1" w:styleId="WW8Num11z0">
    <w:name w:val="WW8Num11z0"/>
    <w:rsid w:val="00584ECC"/>
    <w:rPr>
      <w:rFonts w:cs="Times New Roman"/>
    </w:rPr>
  </w:style>
  <w:style w:type="character" w:customStyle="1" w:styleId="WW8Num12z0">
    <w:name w:val="WW8Num12z0"/>
    <w:rsid w:val="00584ECC"/>
    <w:rPr>
      <w:rFonts w:cs="Times New Roman"/>
    </w:rPr>
  </w:style>
  <w:style w:type="character" w:customStyle="1" w:styleId="WW8Num14z0">
    <w:name w:val="WW8Num14z0"/>
    <w:rsid w:val="00584ECC"/>
    <w:rPr>
      <w:rFonts w:cs="Times New Roman"/>
    </w:rPr>
  </w:style>
  <w:style w:type="character" w:customStyle="1" w:styleId="WW8Num16z0">
    <w:name w:val="WW8Num16z0"/>
    <w:rsid w:val="00584ECC"/>
    <w:rPr>
      <w:rFonts w:cs="Times New Roman"/>
    </w:rPr>
  </w:style>
  <w:style w:type="character" w:customStyle="1" w:styleId="10">
    <w:name w:val="Основной шрифт абзаца1"/>
    <w:rsid w:val="00584ECC"/>
  </w:style>
  <w:style w:type="character" w:styleId="a3">
    <w:name w:val="page number"/>
    <w:semiHidden/>
    <w:rsid w:val="00584ECC"/>
    <w:rPr>
      <w:rFonts w:cs="Times New Roman"/>
    </w:rPr>
  </w:style>
  <w:style w:type="character" w:styleId="a4">
    <w:name w:val="Hyperlink"/>
    <w:semiHidden/>
    <w:rsid w:val="00584ECC"/>
    <w:rPr>
      <w:rFonts w:cs="Times New Roman"/>
      <w:color w:val="0000FF"/>
      <w:u w:val="single"/>
    </w:rPr>
  </w:style>
  <w:style w:type="character" w:customStyle="1" w:styleId="Heading1Char">
    <w:name w:val="Heading 1 Char"/>
    <w:rsid w:val="00584ECC"/>
    <w:rPr>
      <w:sz w:val="24"/>
      <w:szCs w:val="24"/>
      <w:lang w:val="ru-RU" w:eastAsia="ar-SA" w:bidi="ar-SA"/>
    </w:rPr>
  </w:style>
  <w:style w:type="paragraph" w:styleId="a5">
    <w:name w:val="Title"/>
    <w:basedOn w:val="a"/>
    <w:next w:val="a6"/>
    <w:rsid w:val="0058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84ECC"/>
    <w:rPr>
      <w:sz w:val="24"/>
      <w:szCs w:val="24"/>
    </w:rPr>
  </w:style>
  <w:style w:type="paragraph" w:styleId="a7">
    <w:name w:val="List"/>
    <w:basedOn w:val="a6"/>
    <w:semiHidden/>
    <w:rsid w:val="00584ECC"/>
    <w:rPr>
      <w:rFonts w:ascii="Arial" w:hAnsi="Arial" w:cs="Tahoma"/>
    </w:rPr>
  </w:style>
  <w:style w:type="paragraph" w:customStyle="1" w:styleId="11">
    <w:name w:val="Название1"/>
    <w:basedOn w:val="a"/>
    <w:rsid w:val="00584E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EC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84ECC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584EC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584ECC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rsid w:val="00584ECC"/>
    <w:pPr>
      <w:suppressLineNumbers/>
    </w:pPr>
  </w:style>
  <w:style w:type="paragraph" w:customStyle="1" w:styleId="ad">
    <w:name w:val="Заголовок таблицы"/>
    <w:basedOn w:val="ac"/>
    <w:rsid w:val="00584EC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ECC"/>
  </w:style>
  <w:style w:type="table" w:styleId="af">
    <w:name w:val="Table Grid"/>
    <w:basedOn w:val="a1"/>
    <w:uiPriority w:val="59"/>
    <w:rsid w:val="007B0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2D7E21"/>
    <w:pPr>
      <w:ind w:left="720"/>
      <w:contextualSpacing/>
    </w:pPr>
  </w:style>
  <w:style w:type="paragraph" w:customStyle="1" w:styleId="Default">
    <w:name w:val="Default"/>
    <w:rsid w:val="00742E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0D2B"/>
  </w:style>
  <w:style w:type="character" w:customStyle="1" w:styleId="30">
    <w:name w:val="Заголовок 3 Знак"/>
    <w:link w:val="3"/>
    <w:uiPriority w:val="9"/>
    <w:semiHidden/>
    <w:rsid w:val="00BB07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">
    <w:name w:val="Нижний колонтитул Знак"/>
    <w:link w:val="aa"/>
    <w:uiPriority w:val="99"/>
    <w:rsid w:val="009F6C37"/>
    <w:rPr>
      <w:lang w:eastAsia="ar-SA"/>
    </w:rPr>
  </w:style>
  <w:style w:type="character" w:customStyle="1" w:styleId="20">
    <w:name w:val="Заголовок 2 Знак"/>
    <w:link w:val="2"/>
    <w:uiPriority w:val="9"/>
    <w:rsid w:val="000B561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f1">
    <w:name w:val="Название"/>
    <w:basedOn w:val="a"/>
    <w:next w:val="a"/>
    <w:link w:val="af2"/>
    <w:uiPriority w:val="10"/>
    <w:qFormat/>
    <w:rsid w:val="000B56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2">
    <w:name w:val="Название Знак"/>
    <w:link w:val="af1"/>
    <w:uiPriority w:val="10"/>
    <w:rsid w:val="000B561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rmal (Web)"/>
    <w:basedOn w:val="a"/>
    <w:uiPriority w:val="99"/>
    <w:semiHidden/>
    <w:unhideWhenUsed/>
    <w:rsid w:val="003B1415"/>
    <w:pPr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152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625E5-430E-469D-B9DA-175E9700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02.02.19</vt:lpstr>
    </vt:vector>
  </TitlesOfParts>
  <Company>Hewlett-Packard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02.02.19</dc:title>
  <dc:subject/>
  <dc:creator>Купцов К.В.</dc:creator>
  <cp:keywords/>
  <cp:lastModifiedBy>Игорь Овсянников</cp:lastModifiedBy>
  <cp:revision>7</cp:revision>
  <cp:lastPrinted>2019-12-15T13:25:00Z</cp:lastPrinted>
  <dcterms:created xsi:type="dcterms:W3CDTF">2022-11-30T06:50:00Z</dcterms:created>
  <dcterms:modified xsi:type="dcterms:W3CDTF">2022-11-30T12:46:00Z</dcterms:modified>
</cp:coreProperties>
</file>